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8C" w:rsidRPr="0016692A" w:rsidRDefault="0016692A" w:rsidP="0016692A">
      <w:pPr>
        <w:jc w:val="center"/>
        <w:rPr>
          <w:sz w:val="72"/>
          <w:szCs w:val="72"/>
        </w:rPr>
      </w:pPr>
      <w:r w:rsidRPr="0016692A">
        <w:rPr>
          <w:sz w:val="72"/>
          <w:szCs w:val="72"/>
        </w:rPr>
        <w:t>Scoil Bhríde PS, Edenderry</w:t>
      </w:r>
    </w:p>
    <w:p w:rsidR="0016692A" w:rsidRDefault="0016692A" w:rsidP="0016692A">
      <w:pPr>
        <w:jc w:val="center"/>
        <w:rPr>
          <w:sz w:val="72"/>
          <w:szCs w:val="72"/>
        </w:rPr>
      </w:pPr>
      <w:r w:rsidRPr="0016692A">
        <w:rPr>
          <w:sz w:val="72"/>
          <w:szCs w:val="72"/>
        </w:rPr>
        <w:t>Digital Learning Plan</w:t>
      </w:r>
    </w:p>
    <w:p w:rsidR="0016692A" w:rsidRDefault="0016692A" w:rsidP="0016692A">
      <w:pPr>
        <w:jc w:val="center"/>
        <w:rPr>
          <w:sz w:val="72"/>
          <w:szCs w:val="72"/>
        </w:rPr>
      </w:pPr>
      <w:r>
        <w:rPr>
          <w:noProof/>
          <w:lang w:eastAsia="en-IE"/>
        </w:rPr>
        <w:drawing>
          <wp:anchor distT="0" distB="0" distL="114300" distR="114300" simplePos="0" relativeHeight="251659264" behindDoc="0" locked="0" layoutInCell="1" hidden="0" allowOverlap="1" wp14:anchorId="119A5406" wp14:editId="689635EE">
            <wp:simplePos x="0" y="0"/>
            <wp:positionH relativeFrom="margin">
              <wp:align>center</wp:align>
            </wp:positionH>
            <wp:positionV relativeFrom="paragraph">
              <wp:posOffset>155875</wp:posOffset>
            </wp:positionV>
            <wp:extent cx="3272589" cy="3826043"/>
            <wp:effectExtent l="0" t="0" r="4445" b="3175"/>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272589" cy="3826043"/>
                    </a:xfrm>
                    <a:prstGeom prst="rect">
                      <a:avLst/>
                    </a:prstGeom>
                    <a:ln/>
                  </pic:spPr>
                </pic:pic>
              </a:graphicData>
            </a:graphic>
            <wp14:sizeRelH relativeFrom="margin">
              <wp14:pctWidth>0</wp14:pctWidth>
            </wp14:sizeRelH>
            <wp14:sizeRelV relativeFrom="margin">
              <wp14:pctHeight>0</wp14:pctHeight>
            </wp14:sizeRelV>
          </wp:anchor>
        </w:drawing>
      </w:r>
    </w:p>
    <w:p w:rsidR="0016692A" w:rsidRDefault="0016692A" w:rsidP="0016692A">
      <w:pPr>
        <w:jc w:val="center"/>
        <w:rPr>
          <w:sz w:val="72"/>
          <w:szCs w:val="72"/>
        </w:rPr>
      </w:pPr>
    </w:p>
    <w:p w:rsidR="0016692A" w:rsidRDefault="0016692A" w:rsidP="0016692A">
      <w:pPr>
        <w:jc w:val="center"/>
        <w:rPr>
          <w:sz w:val="72"/>
          <w:szCs w:val="72"/>
        </w:rPr>
      </w:pPr>
    </w:p>
    <w:p w:rsidR="0016692A" w:rsidRDefault="0016692A" w:rsidP="0016692A">
      <w:pPr>
        <w:jc w:val="center"/>
        <w:rPr>
          <w:sz w:val="72"/>
          <w:szCs w:val="72"/>
        </w:rPr>
      </w:pPr>
    </w:p>
    <w:p w:rsidR="0016692A" w:rsidRDefault="0016692A" w:rsidP="0016692A">
      <w:pPr>
        <w:jc w:val="center"/>
        <w:rPr>
          <w:sz w:val="72"/>
          <w:szCs w:val="72"/>
        </w:rPr>
      </w:pPr>
    </w:p>
    <w:p w:rsidR="0016692A" w:rsidRDefault="0016692A" w:rsidP="0016692A">
      <w:pPr>
        <w:jc w:val="center"/>
        <w:rPr>
          <w:sz w:val="72"/>
          <w:szCs w:val="72"/>
        </w:rPr>
      </w:pPr>
    </w:p>
    <w:p w:rsidR="0016692A" w:rsidRPr="004F4F7F" w:rsidRDefault="0016692A" w:rsidP="004F4F7F">
      <w:pPr>
        <w:pStyle w:val="Heading1"/>
        <w:rPr>
          <w:rStyle w:val="Heading1Char"/>
        </w:rPr>
      </w:pPr>
      <w:r>
        <w:rPr>
          <w:rFonts w:eastAsia="Calibri"/>
        </w:rPr>
        <w:lastRenderedPageBreak/>
        <w:t>1. Introduction</w:t>
      </w:r>
    </w:p>
    <w:p w:rsidR="0016692A" w:rsidRDefault="0016692A" w:rsidP="0016692A">
      <w:pPr>
        <w:pStyle w:val="Normal1"/>
        <w:jc w:val="both"/>
        <w:rPr>
          <w:rFonts w:ascii="Calibri" w:eastAsia="Calibri" w:hAnsi="Calibri" w:cs="Calibri"/>
          <w:lang w:val="en-IE"/>
        </w:rPr>
      </w:pPr>
      <w:r w:rsidRPr="0016692A">
        <w:rPr>
          <w:rFonts w:ascii="Calibri" w:eastAsia="Calibri" w:hAnsi="Calibri" w:cs="Calibri"/>
          <w:lang w:val="en-IE"/>
        </w:rPr>
        <w:t xml:space="preserve">The development of this plan </w:t>
      </w:r>
      <w:r>
        <w:rPr>
          <w:rFonts w:ascii="Calibri" w:eastAsia="Calibri" w:hAnsi="Calibri" w:cs="Calibri"/>
          <w:lang w:val="en-IE"/>
        </w:rPr>
        <w:t>complies</w:t>
      </w:r>
      <w:r w:rsidRPr="0016692A">
        <w:rPr>
          <w:rFonts w:ascii="Calibri" w:eastAsia="Calibri" w:hAnsi="Calibri" w:cs="Calibri"/>
          <w:lang w:val="en-IE"/>
        </w:rPr>
        <w:t xml:space="preserve"> w</w:t>
      </w:r>
      <w:r>
        <w:rPr>
          <w:rFonts w:ascii="Calibri" w:eastAsia="Calibri" w:hAnsi="Calibri" w:cs="Calibri"/>
          <w:lang w:val="en-IE"/>
        </w:rPr>
        <w:t xml:space="preserve">ith the Department of Education </w:t>
      </w:r>
      <w:r w:rsidRPr="0016692A">
        <w:rPr>
          <w:rFonts w:ascii="Calibri" w:eastAsia="Calibri" w:hAnsi="Calibri" w:cs="Calibri"/>
          <w:lang w:val="en-IE"/>
        </w:rPr>
        <w:t>publications ‘Circular 0001/2017’ and ‘Digital Strategy for Schools’. The school staff chose to engage in the Digital</w:t>
      </w:r>
      <w:r>
        <w:rPr>
          <w:rFonts w:ascii="Calibri" w:eastAsia="Calibri" w:hAnsi="Calibri" w:cs="Calibri"/>
          <w:lang w:val="en-IE"/>
        </w:rPr>
        <w:t xml:space="preserve"> Learning Planning </w:t>
      </w:r>
      <w:r w:rsidRPr="0016692A">
        <w:rPr>
          <w:rFonts w:ascii="Calibri" w:eastAsia="Calibri" w:hAnsi="Calibri" w:cs="Calibri"/>
          <w:lang w:val="en-IE"/>
        </w:rPr>
        <w:t>Guidelines to create a Digital Learning Plan for our school, to support individual teacher planning and</w:t>
      </w:r>
      <w:r>
        <w:rPr>
          <w:rFonts w:ascii="Calibri" w:eastAsia="Calibri" w:hAnsi="Calibri" w:cs="Calibri"/>
          <w:lang w:val="en-IE"/>
        </w:rPr>
        <w:t xml:space="preserve"> to promote digital learning at </w:t>
      </w:r>
      <w:r w:rsidRPr="0016692A">
        <w:rPr>
          <w:rFonts w:ascii="Calibri" w:eastAsia="Calibri" w:hAnsi="Calibri" w:cs="Calibri"/>
          <w:lang w:val="en-IE"/>
        </w:rPr>
        <w:t>programme and cross-curricular levels and ultimately to embed digital technologies into all areas of s</w:t>
      </w:r>
      <w:r>
        <w:rPr>
          <w:rFonts w:ascii="Calibri" w:eastAsia="Calibri" w:hAnsi="Calibri" w:cs="Calibri"/>
          <w:lang w:val="en-IE"/>
        </w:rPr>
        <w:t xml:space="preserve">chool activity. This document </w:t>
      </w:r>
      <w:r w:rsidRPr="0016692A">
        <w:rPr>
          <w:rFonts w:ascii="Calibri" w:eastAsia="Calibri" w:hAnsi="Calibri" w:cs="Calibri"/>
          <w:lang w:val="en-IE"/>
        </w:rPr>
        <w:t>records the outcomes of our current digital learning plan, including targets and the actions we will implement to meet the targets</w:t>
      </w:r>
      <w:r>
        <w:rPr>
          <w:rFonts w:ascii="Calibri" w:eastAsia="Calibri" w:hAnsi="Calibri" w:cs="Calibri"/>
          <w:lang w:val="en-IE"/>
        </w:rPr>
        <w:t xml:space="preserve">. </w:t>
      </w:r>
    </w:p>
    <w:p w:rsidR="0016692A" w:rsidRDefault="0016692A" w:rsidP="0016692A">
      <w:pPr>
        <w:pStyle w:val="Normal1"/>
        <w:jc w:val="both"/>
        <w:rPr>
          <w:rFonts w:ascii="Calibri" w:eastAsia="Calibri" w:hAnsi="Calibri" w:cs="Calibri"/>
          <w:lang w:val="en-IE"/>
        </w:rPr>
      </w:pPr>
    </w:p>
    <w:p w:rsidR="0016692A" w:rsidRPr="0016692A" w:rsidRDefault="00CB7A5C" w:rsidP="004F4F7F">
      <w:pPr>
        <w:pStyle w:val="Heading1"/>
        <w:rPr>
          <w:rFonts w:eastAsia="Calibri"/>
        </w:rPr>
      </w:pPr>
      <w:r>
        <w:rPr>
          <w:rFonts w:eastAsia="Calibri"/>
        </w:rPr>
        <w:t>1.1 School Details</w:t>
      </w:r>
    </w:p>
    <w:p w:rsidR="0016692A" w:rsidRPr="000E6942" w:rsidRDefault="0016692A" w:rsidP="00637A77">
      <w:pPr>
        <w:spacing w:after="0"/>
      </w:pPr>
      <w:r>
        <w:t xml:space="preserve">Scoil Bhríde PS is </w:t>
      </w:r>
      <w:r w:rsidR="004F4F7F">
        <w:t>a Catholic Primary School of both boys and girls</w:t>
      </w:r>
      <w:r w:rsidR="00637A77">
        <w:t>, situated in Edenderry Co. Offaly</w:t>
      </w:r>
      <w:r>
        <w:t xml:space="preserve">. </w:t>
      </w:r>
      <w:r w:rsidRPr="000E6942">
        <w:t xml:space="preserve">There are currently 550 children </w:t>
      </w:r>
      <w:r w:rsidR="004F4F7F" w:rsidRPr="000E6942">
        <w:t>between the ages of 4 and 13 attending the school, from Junior Infants to 6</w:t>
      </w:r>
      <w:r w:rsidR="004F4F7F" w:rsidRPr="000E6942">
        <w:rPr>
          <w:vertAlign w:val="superscript"/>
        </w:rPr>
        <w:t>th</w:t>
      </w:r>
      <w:r w:rsidR="004F4F7F" w:rsidRPr="000E6942">
        <w:t xml:space="preserve"> Class. </w:t>
      </w:r>
      <w:r w:rsidRPr="000E6942">
        <w:t xml:space="preserve">There are </w:t>
      </w:r>
      <w:r w:rsidR="00637A77" w:rsidRPr="000E6942">
        <w:t>23 Mainstream Class Teachers, 6 ASD Class Teachers, 14 Special Education Teachers, 1 Home School Liaison Person,</w:t>
      </w:r>
      <w:r w:rsidR="00EA5903">
        <w:t xml:space="preserve"> 19</w:t>
      </w:r>
      <w:r w:rsidR="000E6942" w:rsidRPr="000E6942">
        <w:t xml:space="preserve"> SNAs, 7 bus escorts,</w:t>
      </w:r>
      <w:r w:rsidR="00637A77" w:rsidRPr="000E6942">
        <w:t xml:space="preserve"> </w:t>
      </w:r>
      <w:r w:rsidR="000E6942" w:rsidRPr="000E6942">
        <w:t>3 clerical staff, 5</w:t>
      </w:r>
      <w:r w:rsidR="004F4F7F" w:rsidRPr="000E6942">
        <w:t xml:space="preserve"> </w:t>
      </w:r>
      <w:r w:rsidR="000E6942" w:rsidRPr="000E6942">
        <w:t>caretaking/</w:t>
      </w:r>
      <w:r w:rsidR="00EA5903">
        <w:t>cleaning staff, 2 Hot F</w:t>
      </w:r>
      <w:r w:rsidR="000E6942" w:rsidRPr="000E6942">
        <w:t xml:space="preserve">ood operatives </w:t>
      </w:r>
      <w:r w:rsidR="00EA5903">
        <w:t xml:space="preserve">and 1 Breakfast Club operative </w:t>
      </w:r>
      <w:r w:rsidR="000E6942" w:rsidRPr="000E6942">
        <w:t>working in Scoil Bhríde.</w:t>
      </w:r>
    </w:p>
    <w:p w:rsidR="004F4F7F" w:rsidRDefault="00637A77" w:rsidP="004F4F7F">
      <w:pPr>
        <w:spacing w:after="0"/>
      </w:pPr>
      <w:r w:rsidRPr="000E6942">
        <w:t xml:space="preserve">There is a good culture and history of use of Digital Technologies in Scoil Bhríde PS. Each classroom is equipped with an Interactive </w:t>
      </w:r>
      <w:r>
        <w:t xml:space="preserve">Whiteboard and teacher laptop. </w:t>
      </w:r>
      <w:r w:rsidR="00EA5903">
        <w:t>There are also 150</w:t>
      </w:r>
      <w:r w:rsidR="00AA08A6">
        <w:t xml:space="preserve"> iPad devices and 60</w:t>
      </w:r>
      <w:r w:rsidR="004F4F7F">
        <w:t xml:space="preserve"> laptops for use by pupils. A server, information management system and networked printers are in use by the staff and each staff member has their own account managed by the school. </w:t>
      </w:r>
    </w:p>
    <w:p w:rsidR="004F4F7F" w:rsidRDefault="004F4F7F" w:rsidP="004F4F7F">
      <w:pPr>
        <w:spacing w:after="0"/>
      </w:pPr>
    </w:p>
    <w:p w:rsidR="004F4F7F" w:rsidRPr="004F4F7F" w:rsidRDefault="00CB7A5C" w:rsidP="004F4F7F">
      <w:pPr>
        <w:pStyle w:val="Heading1"/>
        <w:rPr>
          <w:color w:val="auto"/>
        </w:rPr>
      </w:pPr>
      <w:r>
        <w:t>1.2 School Vision</w:t>
      </w:r>
    </w:p>
    <w:p w:rsidR="00CB7A5C" w:rsidRDefault="00CB7A5C" w:rsidP="00CB7A5C">
      <w:pPr>
        <w:spacing w:after="0"/>
        <w:rPr>
          <w:b/>
        </w:rPr>
      </w:pPr>
      <w:r>
        <w:rPr>
          <w:b/>
        </w:rPr>
        <w:t>General:</w:t>
      </w:r>
    </w:p>
    <w:p w:rsidR="00CB7A5C" w:rsidRDefault="00CB7A5C" w:rsidP="00BE3BEA">
      <w:pPr>
        <w:pStyle w:val="ListParagraph"/>
        <w:numPr>
          <w:ilvl w:val="0"/>
          <w:numId w:val="7"/>
        </w:numPr>
        <w:spacing w:after="0"/>
        <w:ind w:left="284" w:hanging="284"/>
      </w:pPr>
      <w:proofErr w:type="spellStart"/>
      <w:r>
        <w:t>Scoil</w:t>
      </w:r>
      <w:proofErr w:type="spellEnd"/>
      <w:r>
        <w:t xml:space="preserve"> </w:t>
      </w:r>
      <w:proofErr w:type="spellStart"/>
      <w:r>
        <w:t>Bhíde</w:t>
      </w:r>
      <w:proofErr w:type="spellEnd"/>
      <w:r>
        <w:t xml:space="preserve"> PS is a school where the mission of the school is to provide a comprehensive, inclusive and accessible education of the highest quality, which will enable all our pupils to develop to their full potential as persons – spiritually, socially, morally, physically and academically. </w:t>
      </w:r>
      <w:r w:rsidR="00D0595F">
        <w:t xml:space="preserve">At the school, </w:t>
      </w:r>
      <w:r>
        <w:t>moral values such as honesty, fairness, justice, truth</w:t>
      </w:r>
      <w:r w:rsidR="00D0595F">
        <w:t xml:space="preserve">fulness, tolerance, </w:t>
      </w:r>
      <w:r>
        <w:t xml:space="preserve">and a responsible attitude towards others is fostered and encouraged. Therefore, the staff of the school strives to create a happy, safe environment for the children where they feel secure and included, knowing that if they have any concerns, they will be listened to with understanding and respect and that these concerns will be acted upon. The school promotes the development of self-esteem and encourages the child’s inner sense of responsibility. Every effort is made so that the children and staff may work together in an environment conducive to learning and where trust is built with the support of the parents/guardians. </w:t>
      </w:r>
    </w:p>
    <w:p w:rsidR="00D0595F" w:rsidRDefault="00D0595F" w:rsidP="00CB7A5C">
      <w:pPr>
        <w:spacing w:after="0"/>
      </w:pPr>
    </w:p>
    <w:p w:rsidR="00EA5903" w:rsidRDefault="00EA5903" w:rsidP="00CB7A5C">
      <w:pPr>
        <w:spacing w:after="0"/>
      </w:pPr>
    </w:p>
    <w:p w:rsidR="00EA5903" w:rsidRDefault="00EA5903" w:rsidP="00CB7A5C">
      <w:pPr>
        <w:spacing w:after="0"/>
      </w:pPr>
    </w:p>
    <w:p w:rsidR="00D0595F" w:rsidRDefault="00D0595F" w:rsidP="00CB7A5C">
      <w:pPr>
        <w:spacing w:after="0"/>
        <w:rPr>
          <w:b/>
        </w:rPr>
      </w:pPr>
      <w:r>
        <w:rPr>
          <w:b/>
        </w:rPr>
        <w:lastRenderedPageBreak/>
        <w:t>Vision for Digital Technologies:</w:t>
      </w:r>
    </w:p>
    <w:p w:rsidR="000356AB" w:rsidRDefault="00834353" w:rsidP="00BE3BEA">
      <w:pPr>
        <w:pStyle w:val="ListParagraph"/>
        <w:numPr>
          <w:ilvl w:val="0"/>
          <w:numId w:val="6"/>
        </w:numPr>
        <w:spacing w:after="0"/>
        <w:ind w:left="284" w:hanging="218"/>
      </w:pPr>
      <w:r>
        <w:t xml:space="preserve">Scoil Bhríde PS </w:t>
      </w:r>
      <w:r w:rsidR="009232C8">
        <w:t>views digital learning as an essential component of modern life and an innovative, motivational and interactive tool for enhancing teaching, learning and assessment.</w:t>
      </w:r>
      <w:r w:rsidR="000356AB">
        <w:t xml:space="preserve"> At Scoil Bhríde PS, the staff are conscious of the fact that we are educating children who live in a technological age (digital natives) and so our teaching and learning must reflect that reality. Pedagogically, digital learning can be highly motivating for the learner and particularly for those children who find the more traditional methodologies of the school setting constraining. We also recognise the positive impact that digital technologies can have on the learning of pupils with special and educational needs. In that light, we will strive to maximize the potential for children’s learning using digital technologies, where appropriate. Our vision for digital learning at Scoil Bhríde Primary School, centres on a balanced approach – ensuring that digital technologies are integrated into lessons, when appropriate, and used only to enhance the pupil’s learning experience. Therefore, Digital Learning (previously ICT) is not a subject or a curriculum in its own right. It is a tool that can add value to the teaching, learning and assessment process when it is used appropriately. The purpose of computer literacy is the same as all teaching and learning, to awaken and to support the development of intellectual curiosity. </w:t>
      </w:r>
    </w:p>
    <w:p w:rsidR="000356AB" w:rsidRDefault="000356AB" w:rsidP="00D13866">
      <w:pPr>
        <w:spacing w:after="0"/>
        <w:ind w:left="426" w:hanging="360"/>
      </w:pPr>
    </w:p>
    <w:p w:rsidR="000356AB" w:rsidRDefault="009232C8" w:rsidP="00BE3BEA">
      <w:pPr>
        <w:pStyle w:val="ListParagraph"/>
        <w:numPr>
          <w:ilvl w:val="0"/>
          <w:numId w:val="6"/>
        </w:numPr>
        <w:spacing w:after="0"/>
        <w:ind w:left="284" w:hanging="218"/>
      </w:pPr>
      <w:r>
        <w:t>Best practice in digital learning needs a well-resourced, knowledgeable and skilled staff to ensure a move towards learning that is child-</w:t>
      </w:r>
      <w:r w:rsidR="000356AB">
        <w:t>ce</w:t>
      </w:r>
      <w:r>
        <w:t>ntered, self-directed and creative</w:t>
      </w:r>
      <w:r w:rsidR="002807E1">
        <w:t xml:space="preserve">. The management of Scoil Bhríde PS </w:t>
      </w:r>
      <w:r>
        <w:t xml:space="preserve">are committed to building upon the good knowledge, skills and values of our staff as well as providing the best resources in the best environment possible. </w:t>
      </w:r>
      <w:r w:rsidR="000356AB">
        <w:t xml:space="preserve">The management will promote a culture of collective, collaborative and reflective practice amongst staff (teachers and Inclusive Support Assistants) when using digital technologies. </w:t>
      </w:r>
    </w:p>
    <w:p w:rsidR="006E5DEE" w:rsidRDefault="006E5DEE" w:rsidP="00D13866">
      <w:pPr>
        <w:spacing w:after="0"/>
        <w:ind w:left="426" w:hanging="360"/>
      </w:pPr>
    </w:p>
    <w:p w:rsidR="009232C8" w:rsidRDefault="006E5DEE" w:rsidP="00BE3BEA">
      <w:pPr>
        <w:pStyle w:val="ListParagraph"/>
        <w:numPr>
          <w:ilvl w:val="0"/>
          <w:numId w:val="6"/>
        </w:numPr>
        <w:spacing w:after="0"/>
        <w:ind w:left="284" w:hanging="218"/>
      </w:pPr>
      <w:r>
        <w:t>At Scoil Bhríde, we want to use Digital Learning as an exciting, engaging and creative medium for expression whereby the pupils in our school can create meaningful digital content as opposed to passively engaging with digital technology. We want students to</w:t>
      </w:r>
      <w:r w:rsidR="002807E1">
        <w:t xml:space="preserve"> leave our school as confident, creative and productive users of new technologies, including digital technologies, and understand</w:t>
      </w:r>
      <w:r>
        <w:t>ing</w:t>
      </w:r>
      <w:r w:rsidR="002807E1">
        <w:t xml:space="preserve"> the impact of those technologies on society.</w:t>
      </w:r>
    </w:p>
    <w:p w:rsidR="002807E1" w:rsidRDefault="002807E1" w:rsidP="00D13866">
      <w:pPr>
        <w:spacing w:after="0"/>
        <w:ind w:left="426" w:hanging="360"/>
      </w:pPr>
    </w:p>
    <w:p w:rsidR="002807E1" w:rsidRDefault="002807E1" w:rsidP="00BE3BEA">
      <w:pPr>
        <w:pStyle w:val="ListParagraph"/>
        <w:numPr>
          <w:ilvl w:val="0"/>
          <w:numId w:val="6"/>
        </w:numPr>
        <w:spacing w:after="0"/>
        <w:ind w:left="284" w:hanging="218"/>
      </w:pPr>
      <w:r>
        <w:t>Scoil Bhríde PS sees internet safety and the ethical and responsible use of technology as critical elements of teaching and learning in the 21st century. We aim to embed these elements across our curriculum where appropriate.</w:t>
      </w:r>
    </w:p>
    <w:p w:rsidR="002807E1" w:rsidRDefault="002807E1" w:rsidP="00D13866">
      <w:pPr>
        <w:spacing w:after="0"/>
        <w:ind w:left="426" w:hanging="360"/>
      </w:pPr>
    </w:p>
    <w:p w:rsidR="002807E1" w:rsidRDefault="002807E1" w:rsidP="00BE3BEA">
      <w:pPr>
        <w:pStyle w:val="ListParagraph"/>
        <w:numPr>
          <w:ilvl w:val="0"/>
          <w:numId w:val="6"/>
        </w:numPr>
        <w:spacing w:after="0"/>
        <w:ind w:left="284" w:hanging="218"/>
      </w:pPr>
      <w:r>
        <w:t xml:space="preserve">Scoil Bhríde PS recognises the partnership between the school and parents as being imperative for providing students with life-long skills. Digital technologies will play a part in maintaining the links with home and regularly educate and inform parents of the best practices for digital learning initiatives at school and at home. Links with home are easily implemented via e-newsletters, e-mail, website news, and texts to parent. Digital Technologies are used for projects, when appropriate. The school website, Twitter and Facebook accounts provide parents and the wider world with an up-to-date view of daily activities and relevant useful information relating to our school. </w:t>
      </w:r>
    </w:p>
    <w:p w:rsidR="006E5DEE" w:rsidRDefault="006E5DEE" w:rsidP="00CB7A5C">
      <w:pPr>
        <w:spacing w:after="0"/>
      </w:pPr>
    </w:p>
    <w:p w:rsidR="006E5DEE" w:rsidRDefault="006E5DEE" w:rsidP="006E5DEE">
      <w:pPr>
        <w:pStyle w:val="Heading1"/>
      </w:pPr>
      <w:r>
        <w:lastRenderedPageBreak/>
        <w:t>1.3 Brief account of the use of digital technologies in the school to date:</w:t>
      </w:r>
    </w:p>
    <w:p w:rsidR="006E5DEE" w:rsidRDefault="006E5DEE" w:rsidP="00BE3BEA">
      <w:pPr>
        <w:pStyle w:val="ListParagraph"/>
        <w:numPr>
          <w:ilvl w:val="0"/>
          <w:numId w:val="1"/>
        </w:numPr>
        <w:ind w:left="284" w:hanging="218"/>
      </w:pPr>
      <w:r>
        <w:t xml:space="preserve">All class teachers have an interactive whiteboard in their classroom and a </w:t>
      </w:r>
      <w:r w:rsidR="00D820C8">
        <w:t xml:space="preserve">teacher’s </w:t>
      </w:r>
      <w:r>
        <w:t xml:space="preserve">laptop with internet access. </w:t>
      </w:r>
      <w:r w:rsidR="00D820C8">
        <w:t xml:space="preserve">Each classroom is equipped with speakers. </w:t>
      </w:r>
    </w:p>
    <w:p w:rsidR="006E5DEE" w:rsidRDefault="006E5DEE" w:rsidP="00BE3BEA">
      <w:pPr>
        <w:pStyle w:val="ListParagraph"/>
        <w:numPr>
          <w:ilvl w:val="0"/>
          <w:numId w:val="1"/>
        </w:numPr>
        <w:ind w:left="284" w:hanging="218"/>
      </w:pPr>
      <w:r>
        <w:t xml:space="preserve">Each Special Education Teacher has a laptop. </w:t>
      </w:r>
    </w:p>
    <w:p w:rsidR="006E5DEE" w:rsidRDefault="006E5DEE" w:rsidP="00BE3BEA">
      <w:pPr>
        <w:pStyle w:val="ListParagraph"/>
        <w:numPr>
          <w:ilvl w:val="0"/>
          <w:numId w:val="1"/>
        </w:numPr>
        <w:ind w:left="284" w:hanging="218"/>
      </w:pPr>
      <w:r>
        <w:t xml:space="preserve">Some SEN children have assistive technology in the form of school laptops. </w:t>
      </w:r>
    </w:p>
    <w:p w:rsidR="006E5DEE" w:rsidRDefault="00EA5903" w:rsidP="00BE3BEA">
      <w:pPr>
        <w:pStyle w:val="ListParagraph"/>
        <w:numPr>
          <w:ilvl w:val="0"/>
          <w:numId w:val="1"/>
        </w:numPr>
        <w:ind w:left="284" w:hanging="218"/>
      </w:pPr>
      <w:r>
        <w:t>Each Junior Infant and Senior Infant mainstream classroom is equipped with</w:t>
      </w:r>
      <w:r w:rsidR="00914E09">
        <w:t xml:space="preserve"> a set of</w:t>
      </w:r>
      <w:r>
        <w:t xml:space="preserve"> five iPads </w:t>
      </w:r>
      <w:r w:rsidR="00914E09">
        <w:t>and five headsets. Each</w:t>
      </w:r>
      <w:r>
        <w:t xml:space="preserve"> mainstream classroom from 1</w:t>
      </w:r>
      <w:r w:rsidRPr="00EA5903">
        <w:rPr>
          <w:vertAlign w:val="superscript"/>
        </w:rPr>
        <w:t>st</w:t>
      </w:r>
      <w:r>
        <w:t xml:space="preserve"> to 6</w:t>
      </w:r>
      <w:r w:rsidRPr="00EA5903">
        <w:rPr>
          <w:vertAlign w:val="superscript"/>
        </w:rPr>
        <w:t>th</w:t>
      </w:r>
      <w:r>
        <w:t xml:space="preserve"> class is equipped </w:t>
      </w:r>
      <w:r w:rsidR="00914E09">
        <w:t xml:space="preserve">with a set of 6 iPads and six headsets. A set of 12 iPads and headsets is shared among the six classes in Sonas. </w:t>
      </w:r>
    </w:p>
    <w:p w:rsidR="00D820C8" w:rsidRDefault="00D820C8" w:rsidP="00BE3BEA">
      <w:pPr>
        <w:pStyle w:val="ListParagraph"/>
        <w:numPr>
          <w:ilvl w:val="0"/>
          <w:numId w:val="1"/>
        </w:numPr>
        <w:ind w:left="284" w:hanging="218"/>
      </w:pPr>
      <w:r>
        <w:t xml:space="preserve">Our school library is equipped with 2 laptops. </w:t>
      </w:r>
    </w:p>
    <w:p w:rsidR="00D820C8" w:rsidRDefault="00914E09" w:rsidP="00BE3BEA">
      <w:pPr>
        <w:pStyle w:val="ListParagraph"/>
        <w:numPr>
          <w:ilvl w:val="0"/>
          <w:numId w:val="1"/>
        </w:numPr>
        <w:ind w:left="284" w:hanging="218"/>
      </w:pPr>
      <w:r>
        <w:t>We have four</w:t>
      </w:r>
      <w:r w:rsidR="00D820C8">
        <w:t xml:space="preserve"> networked colour photocopies which all teachers have access to print to. </w:t>
      </w:r>
    </w:p>
    <w:p w:rsidR="00D820C8" w:rsidRDefault="00D820C8" w:rsidP="00BE3BEA">
      <w:pPr>
        <w:pStyle w:val="ListParagraph"/>
        <w:numPr>
          <w:ilvl w:val="0"/>
          <w:numId w:val="1"/>
        </w:numPr>
        <w:ind w:left="284" w:hanging="218"/>
      </w:pPr>
      <w:r>
        <w:t xml:space="preserve">A projector is available for use in the hall. </w:t>
      </w:r>
    </w:p>
    <w:p w:rsidR="006E5DEE" w:rsidRDefault="006E5DEE" w:rsidP="00BE3BEA">
      <w:pPr>
        <w:pStyle w:val="ListParagraph"/>
        <w:numPr>
          <w:ilvl w:val="0"/>
          <w:numId w:val="1"/>
        </w:numPr>
        <w:ind w:left="284" w:hanging="218"/>
      </w:pPr>
      <w:r>
        <w:t xml:space="preserve">Staff and pupils already use digital technologies in the classroom in a variety of ways including: digital presentation tools, online and interactive learning games and activities, digital photos and videos, internet research and digital audio content. </w:t>
      </w:r>
    </w:p>
    <w:p w:rsidR="006E5DEE" w:rsidRDefault="006E5DEE" w:rsidP="00BE3BEA">
      <w:pPr>
        <w:pStyle w:val="ListParagraph"/>
        <w:numPr>
          <w:ilvl w:val="0"/>
          <w:numId w:val="1"/>
        </w:numPr>
        <w:ind w:left="284" w:hanging="218"/>
      </w:pPr>
      <w:r>
        <w:t>Staff and management use digital technology tools for administration, planning, sharing of resourc</w:t>
      </w:r>
      <w:r w:rsidR="00D820C8">
        <w:t xml:space="preserve">es and as a communication tool. “Aladdin” software is used to contact parents by text or email, to record student data, attendance and assessment results and to collect payments. </w:t>
      </w:r>
    </w:p>
    <w:p w:rsidR="00D820C8" w:rsidRDefault="00D820C8" w:rsidP="00BE3BEA">
      <w:pPr>
        <w:pStyle w:val="ListParagraph"/>
        <w:numPr>
          <w:ilvl w:val="0"/>
          <w:numId w:val="1"/>
        </w:numPr>
        <w:ind w:left="284" w:hanging="218"/>
      </w:pPr>
      <w:r>
        <w:t>We have a scho</w:t>
      </w:r>
      <w:r w:rsidR="00914E09">
        <w:t>ol website, Facebook and X</w:t>
      </w:r>
      <w:r>
        <w:t xml:space="preserve"> Page that are regularly updated by the </w:t>
      </w:r>
      <w:r w:rsidR="00914E09">
        <w:t xml:space="preserve">person in charge of this post. </w:t>
      </w:r>
      <w:r>
        <w:t xml:space="preserve"> </w:t>
      </w:r>
    </w:p>
    <w:p w:rsidR="00D820C8" w:rsidRDefault="00D820C8" w:rsidP="006E5DEE"/>
    <w:p w:rsidR="00D820C8" w:rsidRDefault="00D820C8" w:rsidP="00D820C8">
      <w:pPr>
        <w:pStyle w:val="Heading1"/>
      </w:pPr>
      <w:r>
        <w:t xml:space="preserve">2 The focus of this Digital Learning Plan </w:t>
      </w:r>
    </w:p>
    <w:p w:rsidR="00D820C8" w:rsidRPr="00373737" w:rsidRDefault="00D820C8" w:rsidP="00D820C8">
      <w:r>
        <w:t>We undertook</w:t>
      </w:r>
      <w:r w:rsidR="00492CCF">
        <w:t xml:space="preserve"> a digital learning evaluation in our school during the period from January 2023 to April 2023. We evaluated our progress using the following sources of evidence: </w:t>
      </w:r>
    </w:p>
    <w:p w:rsidR="007C260E" w:rsidRPr="00373737" w:rsidRDefault="007C260E" w:rsidP="00BE3BEA">
      <w:pPr>
        <w:pStyle w:val="ListParagraph"/>
        <w:numPr>
          <w:ilvl w:val="0"/>
          <w:numId w:val="2"/>
        </w:numPr>
        <w:ind w:left="284" w:hanging="218"/>
      </w:pPr>
      <w:r w:rsidRPr="00373737">
        <w:t>Tea</w:t>
      </w:r>
      <w:r w:rsidR="000E6942" w:rsidRPr="00373737">
        <w:t xml:space="preserve">cher discussion groups at Croke Park </w:t>
      </w:r>
      <w:r w:rsidRPr="00373737">
        <w:t>meeting. Main outcomes as follows:</w:t>
      </w:r>
    </w:p>
    <w:p w:rsidR="00DA6956" w:rsidRPr="00373737" w:rsidRDefault="00DA6956" w:rsidP="00BE3BEA">
      <w:pPr>
        <w:pStyle w:val="ListParagraph"/>
        <w:numPr>
          <w:ilvl w:val="0"/>
          <w:numId w:val="19"/>
        </w:numPr>
        <w:ind w:left="851" w:hanging="207"/>
      </w:pPr>
      <w:r w:rsidRPr="00373737">
        <w:t xml:space="preserve">Teachers recognised that pupils enjoy using digital technologies in the classroom to acquire new knowledge and consolidate learning. </w:t>
      </w:r>
    </w:p>
    <w:p w:rsidR="00DA6956" w:rsidRPr="00373737" w:rsidRDefault="00DA6956" w:rsidP="00BE3BEA">
      <w:pPr>
        <w:pStyle w:val="ListParagraph"/>
        <w:numPr>
          <w:ilvl w:val="0"/>
          <w:numId w:val="19"/>
        </w:numPr>
        <w:ind w:left="851" w:hanging="207"/>
      </w:pPr>
      <w:r w:rsidRPr="00373737">
        <w:t xml:space="preserve">Teachers recognised that the majority of pupils are quite proficient at using digital technologies and do so in their everyday lives. </w:t>
      </w:r>
    </w:p>
    <w:p w:rsidR="00DA6956" w:rsidRPr="00373737" w:rsidRDefault="00DA6956" w:rsidP="00BE3BEA">
      <w:pPr>
        <w:pStyle w:val="ListParagraph"/>
        <w:numPr>
          <w:ilvl w:val="0"/>
          <w:numId w:val="19"/>
        </w:numPr>
        <w:ind w:left="851" w:hanging="207"/>
      </w:pPr>
      <w:r w:rsidRPr="00373737">
        <w:t xml:space="preserve">Many teachers stated that they did not give students enough opportunities to use digital technologies </w:t>
      </w:r>
      <w:r w:rsidR="00373737" w:rsidRPr="00373737">
        <w:t xml:space="preserve">to construct their own knowledge. </w:t>
      </w:r>
    </w:p>
    <w:p w:rsidR="00373737" w:rsidRPr="00373737" w:rsidRDefault="00373737" w:rsidP="00BE3BEA">
      <w:pPr>
        <w:pStyle w:val="ListParagraph"/>
        <w:numPr>
          <w:ilvl w:val="0"/>
          <w:numId w:val="19"/>
        </w:numPr>
        <w:ind w:left="851" w:hanging="207"/>
      </w:pPr>
      <w:r w:rsidRPr="00373737">
        <w:t xml:space="preserve">Many teachers stated that the use of an iPad trolley that comes to each classroom once a week is not very effective. </w:t>
      </w:r>
    </w:p>
    <w:p w:rsidR="00BE3BEA" w:rsidRPr="00373737" w:rsidRDefault="00BE3BEA" w:rsidP="00BE3BEA">
      <w:pPr>
        <w:pStyle w:val="ListParagraph"/>
        <w:numPr>
          <w:ilvl w:val="0"/>
          <w:numId w:val="19"/>
        </w:numPr>
        <w:ind w:left="851" w:hanging="207"/>
      </w:pPr>
      <w:r w:rsidRPr="00373737">
        <w:t xml:space="preserve">Some teachers felt they needed more professional development in this area. </w:t>
      </w:r>
    </w:p>
    <w:p w:rsidR="007C260E" w:rsidRPr="00373737" w:rsidRDefault="00BE3BEA" w:rsidP="00373737">
      <w:pPr>
        <w:pStyle w:val="ListParagraph"/>
        <w:numPr>
          <w:ilvl w:val="0"/>
          <w:numId w:val="19"/>
        </w:numPr>
        <w:ind w:left="851" w:hanging="207"/>
      </w:pPr>
      <w:r w:rsidRPr="00373737">
        <w:t xml:space="preserve">Results on file. </w:t>
      </w:r>
    </w:p>
    <w:p w:rsidR="00373737" w:rsidRPr="00373737" w:rsidRDefault="00373737" w:rsidP="00373737">
      <w:pPr>
        <w:pStyle w:val="ListParagraph"/>
        <w:ind w:left="851"/>
      </w:pPr>
    </w:p>
    <w:p w:rsidR="007C260E" w:rsidRPr="00DA6956" w:rsidRDefault="007C260E" w:rsidP="00D13866">
      <w:pPr>
        <w:pStyle w:val="ListParagraph"/>
        <w:numPr>
          <w:ilvl w:val="0"/>
          <w:numId w:val="2"/>
        </w:numPr>
        <w:ind w:left="426"/>
      </w:pPr>
      <w:r w:rsidRPr="00373737">
        <w:lastRenderedPageBreak/>
        <w:t xml:space="preserve">Student Focus Group (Student Council): A focus group session was carried out to elicit the views of older pupils on the use of digital technologies in the school and classroom and to reflect on their </w:t>
      </w:r>
      <w:r w:rsidRPr="00DA6956">
        <w:t>digital learning experiences. Subsequently, the focus group sought feedback from their classmates. Main outcomes as follows:</w:t>
      </w:r>
    </w:p>
    <w:p w:rsidR="00DA6956" w:rsidRDefault="00373737" w:rsidP="00DA6956">
      <w:pPr>
        <w:pStyle w:val="ListParagraph"/>
        <w:numPr>
          <w:ilvl w:val="0"/>
          <w:numId w:val="20"/>
        </w:numPr>
        <w:ind w:left="851" w:hanging="284"/>
      </w:pPr>
      <w:r>
        <w:t xml:space="preserve">Most pupils stated that they enjoyed using digital technologies at school. </w:t>
      </w:r>
    </w:p>
    <w:p w:rsidR="00373737" w:rsidRDefault="00373737" w:rsidP="00DA6956">
      <w:pPr>
        <w:pStyle w:val="ListParagraph"/>
        <w:numPr>
          <w:ilvl w:val="0"/>
          <w:numId w:val="20"/>
        </w:numPr>
        <w:ind w:left="851" w:hanging="284"/>
      </w:pPr>
      <w:r>
        <w:t xml:space="preserve">Many pupils expressed the opinion that they were not given enough opportunities to use digital technologies at school and would like to get more. </w:t>
      </w:r>
    </w:p>
    <w:p w:rsidR="00373737" w:rsidRPr="00DA6956" w:rsidRDefault="00373737" w:rsidP="00DA6956">
      <w:pPr>
        <w:pStyle w:val="ListParagraph"/>
        <w:numPr>
          <w:ilvl w:val="0"/>
          <w:numId w:val="20"/>
        </w:numPr>
        <w:ind w:left="851" w:hanging="284"/>
      </w:pPr>
      <w:r>
        <w:t xml:space="preserve">Most pupils stated that they used digital technologies at school to practice skills or consolidate learning rather than to construct new knowledge. </w:t>
      </w:r>
    </w:p>
    <w:p w:rsidR="00DA6956" w:rsidRPr="00DA6956" w:rsidRDefault="00DA6956" w:rsidP="00DA6956">
      <w:pPr>
        <w:pStyle w:val="ListParagraph"/>
        <w:ind w:left="851"/>
        <w:rPr>
          <w:color w:val="FF0000"/>
        </w:rPr>
      </w:pPr>
    </w:p>
    <w:p w:rsidR="007C260E" w:rsidRDefault="007C260E" w:rsidP="00D13866">
      <w:pPr>
        <w:pStyle w:val="ListParagraph"/>
        <w:numPr>
          <w:ilvl w:val="0"/>
          <w:numId w:val="2"/>
        </w:numPr>
        <w:ind w:left="426"/>
      </w:pPr>
      <w:r>
        <w:t>Parent Input – Carried out informally. Main outcomes as follows:</w:t>
      </w:r>
    </w:p>
    <w:p w:rsidR="007C260E" w:rsidRDefault="007C260E" w:rsidP="00D13866">
      <w:pPr>
        <w:pStyle w:val="ListParagraph"/>
        <w:numPr>
          <w:ilvl w:val="0"/>
          <w:numId w:val="4"/>
        </w:numPr>
        <w:ind w:left="851"/>
      </w:pPr>
      <w:r>
        <w:t>Parents think including digital technology in</w:t>
      </w:r>
      <w:r w:rsidR="000E6942">
        <w:t xml:space="preserve"> curricular areas is important. H</w:t>
      </w:r>
      <w:r>
        <w:t>owever traditional methods should not be abandoned.</w:t>
      </w:r>
    </w:p>
    <w:p w:rsidR="007C260E" w:rsidRDefault="007C260E" w:rsidP="00D13866">
      <w:pPr>
        <w:pStyle w:val="ListParagraph"/>
        <w:numPr>
          <w:ilvl w:val="0"/>
          <w:numId w:val="4"/>
        </w:numPr>
        <w:ind w:left="851"/>
      </w:pPr>
      <w:r>
        <w:t>Parents are concerned about safety surrounding digital technologies and would like more information for themselves and their children on this.</w:t>
      </w:r>
    </w:p>
    <w:p w:rsidR="007C260E" w:rsidRDefault="007C260E" w:rsidP="007C260E"/>
    <w:p w:rsidR="00D13866" w:rsidRDefault="00D13866" w:rsidP="00D13866">
      <w:pPr>
        <w:pStyle w:val="Heading1"/>
      </w:pPr>
      <w:r>
        <w:t>2.1 The dimensions and domains from the Digital Learning Framework being selected</w:t>
      </w:r>
    </w:p>
    <w:p w:rsidR="00D64787" w:rsidRDefault="00D64787" w:rsidP="00D64787">
      <w:pPr>
        <w:pStyle w:val="ListParagraph"/>
        <w:numPr>
          <w:ilvl w:val="0"/>
          <w:numId w:val="8"/>
        </w:numPr>
        <w:ind w:left="426"/>
      </w:pPr>
      <w:r>
        <w:t>Teaching and Learning: Domain 1 - Learner Outcomes</w:t>
      </w:r>
    </w:p>
    <w:p w:rsidR="00D64787" w:rsidRDefault="00D64787" w:rsidP="00D64787">
      <w:pPr>
        <w:pStyle w:val="ListParagraph"/>
        <w:numPr>
          <w:ilvl w:val="0"/>
          <w:numId w:val="8"/>
        </w:numPr>
        <w:ind w:left="426"/>
      </w:pPr>
      <w:r>
        <w:t xml:space="preserve">Leadership and Management: Domain 2 - Managing the Organisation </w:t>
      </w:r>
    </w:p>
    <w:p w:rsidR="00D64787" w:rsidRDefault="00D64787" w:rsidP="00D64787"/>
    <w:p w:rsidR="00D64787" w:rsidRDefault="00E210BF" w:rsidP="00E36049">
      <w:pPr>
        <w:pStyle w:val="Heading1"/>
      </w:pPr>
      <w:r>
        <w:t>2.2</w:t>
      </w:r>
      <w:r w:rsidR="00D64787">
        <w:t xml:space="preserve"> The standards and statements from the Digital Learning Framework being selected</w:t>
      </w:r>
    </w:p>
    <w:p w:rsidR="00D64787" w:rsidRPr="00D64787" w:rsidRDefault="00D64787" w:rsidP="00D64787">
      <w:pPr>
        <w:spacing w:after="0"/>
      </w:pPr>
      <w:r>
        <w:t>Teaching and Learning: Domain 1 – Learner Outcomes</w:t>
      </w:r>
    </w:p>
    <w:tbl>
      <w:tblPr>
        <w:tblStyle w:val="GridTable4-Accent5"/>
        <w:tblW w:w="0" w:type="auto"/>
        <w:tblLook w:val="04A0" w:firstRow="1" w:lastRow="0" w:firstColumn="1" w:lastColumn="0" w:noHBand="0" w:noVBand="1"/>
      </w:tblPr>
      <w:tblGrid>
        <w:gridCol w:w="4106"/>
        <w:gridCol w:w="9842"/>
      </w:tblGrid>
      <w:tr w:rsidR="00D64787" w:rsidTr="00D64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D64787" w:rsidRDefault="00D64787" w:rsidP="00D64787">
            <w:r>
              <w:t xml:space="preserve">Standard </w:t>
            </w:r>
          </w:p>
        </w:tc>
        <w:tc>
          <w:tcPr>
            <w:tcW w:w="9842" w:type="dxa"/>
          </w:tcPr>
          <w:p w:rsidR="00D64787" w:rsidRDefault="00D64787" w:rsidP="00D64787">
            <w:pPr>
              <w:cnfStyle w:val="100000000000" w:firstRow="1" w:lastRow="0" w:firstColumn="0" w:lastColumn="0" w:oddVBand="0" w:evenVBand="0" w:oddHBand="0" w:evenHBand="0" w:firstRowFirstColumn="0" w:firstRowLastColumn="0" w:lastRowFirstColumn="0" w:lastRowLastColumn="0"/>
            </w:pPr>
            <w:r>
              <w:t>Statement (s)</w:t>
            </w:r>
          </w:p>
        </w:tc>
      </w:tr>
      <w:tr w:rsidR="00D64787" w:rsidTr="00D64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D64787" w:rsidRDefault="00D64787" w:rsidP="00D64787">
            <w:r>
              <w:t xml:space="preserve">Pupils enjoy their learning, are motivated to learn and achieve as learners. </w:t>
            </w:r>
          </w:p>
        </w:tc>
        <w:tc>
          <w:tcPr>
            <w:tcW w:w="9842" w:type="dxa"/>
          </w:tcPr>
          <w:p w:rsidR="00D64787" w:rsidRDefault="00D64787" w:rsidP="00D64787">
            <w:pPr>
              <w:cnfStyle w:val="000000100000" w:firstRow="0" w:lastRow="0" w:firstColumn="0" w:lastColumn="0" w:oddVBand="0" w:evenVBand="0" w:oddHBand="1" w:evenHBand="0" w:firstRowFirstColumn="0" w:firstRowLastColumn="0" w:lastRowFirstColumn="0" w:lastRowLastColumn="0"/>
            </w:pPr>
            <w:r>
              <w:t xml:space="preserve">Pupils use appropriate digital technologies to foster active engagement in attaining appropriate learning outcomes. </w:t>
            </w:r>
          </w:p>
          <w:p w:rsidR="00D64787" w:rsidRDefault="00D64787" w:rsidP="00D64787">
            <w:pPr>
              <w:cnfStyle w:val="000000100000" w:firstRow="0" w:lastRow="0" w:firstColumn="0" w:lastColumn="0" w:oddVBand="0" w:evenVBand="0" w:oddHBand="1" w:evenHBand="0" w:firstRowFirstColumn="0" w:firstRowLastColumn="0" w:lastRowFirstColumn="0" w:lastRowLastColumn="0"/>
            </w:pPr>
          </w:p>
          <w:p w:rsidR="00D64787" w:rsidRDefault="00D64787" w:rsidP="00D64787">
            <w:pPr>
              <w:cnfStyle w:val="000000100000" w:firstRow="0" w:lastRow="0" w:firstColumn="0" w:lastColumn="0" w:oddVBand="0" w:evenVBand="0" w:oddHBand="1" w:evenHBand="0" w:firstRowFirstColumn="0" w:firstRowLastColumn="0" w:lastRowFirstColumn="0" w:lastRowLastColumn="0"/>
            </w:pPr>
            <w:r>
              <w:t xml:space="preserve">Pupils use digital technologies to collect evidence and record progress. </w:t>
            </w:r>
          </w:p>
        </w:tc>
      </w:tr>
    </w:tbl>
    <w:p w:rsidR="00D64787" w:rsidRPr="00D64787" w:rsidRDefault="00D64787" w:rsidP="00D64787"/>
    <w:p w:rsidR="00D64787" w:rsidRPr="00D64787" w:rsidRDefault="00D64787" w:rsidP="00D64787">
      <w:pPr>
        <w:spacing w:after="0"/>
      </w:pPr>
      <w:r>
        <w:t xml:space="preserve">Leadership and Management: Domain 2 - Managing the Organisation </w:t>
      </w:r>
    </w:p>
    <w:tbl>
      <w:tblPr>
        <w:tblStyle w:val="GridTable4-Accent5"/>
        <w:tblW w:w="0" w:type="auto"/>
        <w:tblLook w:val="04A0" w:firstRow="1" w:lastRow="0" w:firstColumn="1" w:lastColumn="0" w:noHBand="0" w:noVBand="1"/>
      </w:tblPr>
      <w:tblGrid>
        <w:gridCol w:w="4106"/>
        <w:gridCol w:w="9842"/>
      </w:tblGrid>
      <w:tr w:rsidR="00D64787" w:rsidTr="00D64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D64787" w:rsidRDefault="00D64787" w:rsidP="004C4351">
            <w:r>
              <w:t xml:space="preserve">Standard </w:t>
            </w:r>
          </w:p>
        </w:tc>
        <w:tc>
          <w:tcPr>
            <w:tcW w:w="9842" w:type="dxa"/>
          </w:tcPr>
          <w:p w:rsidR="00D64787" w:rsidRDefault="00D64787" w:rsidP="004C4351">
            <w:pPr>
              <w:cnfStyle w:val="100000000000" w:firstRow="1" w:lastRow="0" w:firstColumn="0" w:lastColumn="0" w:oddVBand="0" w:evenVBand="0" w:oddHBand="0" w:evenHBand="0" w:firstRowFirstColumn="0" w:firstRowLastColumn="0" w:lastRowFirstColumn="0" w:lastRowLastColumn="0"/>
            </w:pPr>
            <w:r>
              <w:t>Statement (s)</w:t>
            </w:r>
          </w:p>
        </w:tc>
      </w:tr>
      <w:tr w:rsidR="00D64787" w:rsidTr="00D64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D64787" w:rsidRDefault="00D64787" w:rsidP="004C4351">
            <w:r>
              <w:lastRenderedPageBreak/>
              <w:t xml:space="preserve">Manage the school’s human, physical and financial resources so as to create and maintain a learning organisation.  </w:t>
            </w:r>
          </w:p>
        </w:tc>
        <w:tc>
          <w:tcPr>
            <w:tcW w:w="9842" w:type="dxa"/>
          </w:tcPr>
          <w:p w:rsidR="00E210BF" w:rsidRDefault="00E210BF" w:rsidP="004C4351">
            <w:pPr>
              <w:cnfStyle w:val="000000100000" w:firstRow="0" w:lastRow="0" w:firstColumn="0" w:lastColumn="0" w:oddVBand="0" w:evenVBand="0" w:oddHBand="1" w:evenHBand="0" w:firstRowFirstColumn="0" w:firstRowLastColumn="0" w:lastRowFirstColumn="0" w:lastRowLastColumn="0"/>
            </w:pPr>
            <w:r>
              <w:t xml:space="preserve">The principal and other leaders in the school ensure that processes are in place for the procurement, maintenance, interoperability and security of the digital infrastructure for effective learning, teaching and assessment. </w:t>
            </w:r>
          </w:p>
          <w:p w:rsidR="00E210BF" w:rsidRDefault="00E210BF" w:rsidP="004C4351">
            <w:pPr>
              <w:cnfStyle w:val="000000100000" w:firstRow="0" w:lastRow="0" w:firstColumn="0" w:lastColumn="0" w:oddVBand="0" w:evenVBand="0" w:oddHBand="1" w:evenHBand="0" w:firstRowFirstColumn="0" w:firstRowLastColumn="0" w:lastRowFirstColumn="0" w:lastRowLastColumn="0"/>
            </w:pPr>
          </w:p>
          <w:p w:rsidR="00E210BF" w:rsidRDefault="00E210BF" w:rsidP="004C4351">
            <w:pPr>
              <w:cnfStyle w:val="000000100000" w:firstRow="0" w:lastRow="0" w:firstColumn="0" w:lastColumn="0" w:oddVBand="0" w:evenVBand="0" w:oddHBand="1" w:evenHBand="0" w:firstRowFirstColumn="0" w:firstRowLastColumn="0" w:lastRowFirstColumn="0" w:lastRowLastColumn="0"/>
            </w:pPr>
            <w:r>
              <w:t xml:space="preserve">The Board of Management ensures the provision and maintenance of digital teaching aids and equipment to a good standard. </w:t>
            </w:r>
            <w:r w:rsidR="00D64787">
              <w:t xml:space="preserve"> </w:t>
            </w:r>
          </w:p>
        </w:tc>
      </w:tr>
    </w:tbl>
    <w:p w:rsidR="00E210BF" w:rsidRPr="00473B13" w:rsidRDefault="00E210BF" w:rsidP="00E210BF">
      <w:pPr>
        <w:pStyle w:val="Heading1"/>
        <w:rPr>
          <w:color w:val="FF0000"/>
        </w:rPr>
      </w:pPr>
      <w:r>
        <w:t>2.3 These are a summary of our strengths with regards digital learning</w:t>
      </w:r>
      <w:r w:rsidR="00473B13">
        <w:rPr>
          <w:color w:val="FF0000"/>
        </w:rPr>
        <w:t xml:space="preserve"> </w:t>
      </w:r>
    </w:p>
    <w:p w:rsidR="008D1018" w:rsidRDefault="008D1018" w:rsidP="00E210BF">
      <w:pPr>
        <w:pStyle w:val="ListParagraph"/>
        <w:numPr>
          <w:ilvl w:val="0"/>
          <w:numId w:val="9"/>
        </w:numPr>
        <w:ind w:left="426"/>
      </w:pPr>
      <w:r>
        <w:t xml:space="preserve">The Board of Management is proactive in supporting and developing digital strategy. </w:t>
      </w:r>
    </w:p>
    <w:p w:rsidR="008D1018" w:rsidRDefault="008D1018" w:rsidP="00E210BF">
      <w:pPr>
        <w:pStyle w:val="ListParagraph"/>
        <w:numPr>
          <w:ilvl w:val="0"/>
          <w:numId w:val="9"/>
        </w:numPr>
        <w:ind w:left="426"/>
      </w:pPr>
      <w:r>
        <w:t xml:space="preserve">A digital co-ordinator is appointed with the responsibility of leading digital learning in the school. </w:t>
      </w:r>
    </w:p>
    <w:p w:rsidR="008D1018" w:rsidRDefault="008D1018" w:rsidP="00E210BF">
      <w:pPr>
        <w:pStyle w:val="ListParagraph"/>
        <w:numPr>
          <w:ilvl w:val="0"/>
          <w:numId w:val="9"/>
        </w:numPr>
        <w:ind w:left="426"/>
      </w:pPr>
      <w:r>
        <w:t xml:space="preserve">The school provides good Wi-Fi access in classrooms. </w:t>
      </w:r>
    </w:p>
    <w:p w:rsidR="00E210BF" w:rsidRDefault="00E210BF" w:rsidP="00E210BF">
      <w:pPr>
        <w:pStyle w:val="ListParagraph"/>
        <w:numPr>
          <w:ilvl w:val="0"/>
          <w:numId w:val="9"/>
        </w:numPr>
        <w:ind w:left="426"/>
      </w:pPr>
      <w:r>
        <w:t xml:space="preserve">Pupils in the school are quite proficient in using digital technology. </w:t>
      </w:r>
    </w:p>
    <w:p w:rsidR="00E210BF" w:rsidRDefault="00E210BF" w:rsidP="00E210BF">
      <w:pPr>
        <w:pStyle w:val="ListParagraph"/>
        <w:numPr>
          <w:ilvl w:val="0"/>
          <w:numId w:val="9"/>
        </w:numPr>
        <w:ind w:left="426"/>
      </w:pPr>
      <w:r>
        <w:t xml:space="preserve">Majority of </w:t>
      </w:r>
      <w:proofErr w:type="gramStart"/>
      <w:r>
        <w:t>pupils</w:t>
      </w:r>
      <w:proofErr w:type="gramEnd"/>
      <w:r>
        <w:t xml:space="preserve"> report enjoying time engaged in digital learning. </w:t>
      </w:r>
    </w:p>
    <w:p w:rsidR="00E210BF" w:rsidRDefault="00E210BF" w:rsidP="00473B13">
      <w:pPr>
        <w:pStyle w:val="ListParagraph"/>
        <w:numPr>
          <w:ilvl w:val="0"/>
          <w:numId w:val="9"/>
        </w:numPr>
        <w:ind w:left="426"/>
      </w:pPr>
      <w:r>
        <w:t xml:space="preserve">All class teachers report that they are using digital technology daily in their methodologies. </w:t>
      </w:r>
      <w:r w:rsidR="00473B13">
        <w:t xml:space="preserve">Most teachers pick specific tools to help teach literacy and numeracy skills in lessons. </w:t>
      </w:r>
    </w:p>
    <w:p w:rsidR="00E210BF" w:rsidRDefault="00E210BF" w:rsidP="00E210BF">
      <w:pPr>
        <w:pStyle w:val="ListParagraph"/>
        <w:numPr>
          <w:ilvl w:val="0"/>
          <w:numId w:val="9"/>
        </w:numPr>
        <w:ind w:left="426"/>
      </w:pPr>
      <w:r>
        <w:t xml:space="preserve">Some staff members are engaged in a number of digital technology projects. </w:t>
      </w:r>
    </w:p>
    <w:p w:rsidR="00E210BF" w:rsidRDefault="00E210BF" w:rsidP="00E210BF">
      <w:pPr>
        <w:pStyle w:val="ListParagraph"/>
        <w:numPr>
          <w:ilvl w:val="0"/>
          <w:numId w:val="9"/>
        </w:numPr>
        <w:ind w:left="426"/>
      </w:pPr>
      <w:r>
        <w:t xml:space="preserve">Staff members are motivated to gain CPD relating to embedding digital technologies across the curriculum, with some already having done so. </w:t>
      </w:r>
    </w:p>
    <w:p w:rsidR="00E210BF" w:rsidRDefault="00E210BF" w:rsidP="00E210BF">
      <w:pPr>
        <w:pStyle w:val="ListParagraph"/>
        <w:numPr>
          <w:ilvl w:val="0"/>
          <w:numId w:val="9"/>
        </w:numPr>
        <w:ind w:left="426"/>
      </w:pPr>
      <w:r>
        <w:t xml:space="preserve">Funding available to purchase equipment, if needed. </w:t>
      </w:r>
    </w:p>
    <w:p w:rsidR="008D1018" w:rsidRDefault="008D1018" w:rsidP="00E210BF">
      <w:pPr>
        <w:pStyle w:val="ListParagraph"/>
        <w:numPr>
          <w:ilvl w:val="0"/>
          <w:numId w:val="9"/>
        </w:numPr>
        <w:ind w:left="426"/>
      </w:pPr>
      <w:r>
        <w:t xml:space="preserve">The school predominately uses digital technology to send information to parents. </w:t>
      </w:r>
    </w:p>
    <w:p w:rsidR="0082424E" w:rsidRDefault="0082424E" w:rsidP="00CE5E42">
      <w:pPr>
        <w:pStyle w:val="ListParagraph"/>
        <w:numPr>
          <w:ilvl w:val="0"/>
          <w:numId w:val="9"/>
        </w:numPr>
        <w:ind w:left="426"/>
      </w:pPr>
      <w:r>
        <w:t xml:space="preserve">All teachers have access to a Shared Drive on Google on which all relevant documents are uploaded. </w:t>
      </w:r>
    </w:p>
    <w:p w:rsidR="008D1018" w:rsidRDefault="008D1018" w:rsidP="00CE5E42">
      <w:pPr>
        <w:pStyle w:val="ListParagraph"/>
        <w:numPr>
          <w:ilvl w:val="0"/>
          <w:numId w:val="9"/>
        </w:numPr>
        <w:ind w:left="426"/>
      </w:pPr>
      <w:r>
        <w:t xml:space="preserve">Internet safety sessions are provided to senior pupils on an annual basis. Talks for parents on internet safety are also offered. </w:t>
      </w:r>
    </w:p>
    <w:p w:rsidR="008D1018" w:rsidRDefault="0082424E" w:rsidP="00E210BF">
      <w:pPr>
        <w:pStyle w:val="ListParagraph"/>
        <w:numPr>
          <w:ilvl w:val="0"/>
          <w:numId w:val="9"/>
        </w:numPr>
        <w:ind w:left="426"/>
      </w:pPr>
      <w:r>
        <w:t xml:space="preserve">The school has an attractive website that is updated regularly. The school also uses Twitter to share information with the wider community. </w:t>
      </w:r>
    </w:p>
    <w:p w:rsidR="00473B13" w:rsidRDefault="00473B13" w:rsidP="00473B13"/>
    <w:p w:rsidR="00473B13" w:rsidRDefault="00473B13" w:rsidP="00473B13">
      <w:pPr>
        <w:pStyle w:val="Heading1"/>
      </w:pPr>
      <w:r>
        <w:t xml:space="preserve">2.4 This is what we are going to focus on to improve our digital learning practice further </w:t>
      </w:r>
    </w:p>
    <w:p w:rsidR="00473B13" w:rsidRDefault="00473B13" w:rsidP="00473B13">
      <w:pPr>
        <w:pStyle w:val="ListParagraph"/>
        <w:numPr>
          <w:ilvl w:val="0"/>
          <w:numId w:val="10"/>
        </w:numPr>
        <w:ind w:left="426"/>
      </w:pPr>
      <w:r>
        <w:t xml:space="preserve">Staff need to engage with CPD to facilitate a greater use of digital technologies by pupils. </w:t>
      </w:r>
    </w:p>
    <w:p w:rsidR="00473B13" w:rsidRDefault="00473B13" w:rsidP="00473B13">
      <w:pPr>
        <w:pStyle w:val="ListParagraph"/>
        <w:numPr>
          <w:ilvl w:val="0"/>
          <w:numId w:val="10"/>
        </w:numPr>
        <w:ind w:left="426"/>
      </w:pPr>
      <w:r>
        <w:t>Ensure that digital technologies are used in a planned manner and that a constructivist approach is used by teachers in embedding these technologies in teaching, learning and assessment.</w:t>
      </w:r>
    </w:p>
    <w:p w:rsidR="00473B13" w:rsidRDefault="00473B13" w:rsidP="00473B13">
      <w:pPr>
        <w:pStyle w:val="ListParagraph"/>
        <w:numPr>
          <w:ilvl w:val="0"/>
          <w:numId w:val="10"/>
        </w:numPr>
        <w:ind w:left="426"/>
      </w:pPr>
      <w:r>
        <w:t xml:space="preserve">Improve the use of iPads by investing in a set of iPads for each classroom. </w:t>
      </w:r>
    </w:p>
    <w:p w:rsidR="00473B13" w:rsidRPr="0082424E" w:rsidRDefault="00473B13" w:rsidP="00473B13">
      <w:pPr>
        <w:pStyle w:val="ListParagraph"/>
        <w:numPr>
          <w:ilvl w:val="0"/>
          <w:numId w:val="10"/>
        </w:numPr>
        <w:ind w:left="426"/>
      </w:pPr>
      <w:r>
        <w:lastRenderedPageBreak/>
        <w:t xml:space="preserve">Increase the awareness of different digital tools that can be used to enhance teaching, learning and assessment with a particular focus on content creation tools. Teachers will design activities where these tools can support and enhance pupils learning in different curricular </w:t>
      </w:r>
      <w:r w:rsidRPr="0082424E">
        <w:t>areas.</w:t>
      </w:r>
    </w:p>
    <w:p w:rsidR="00473B13" w:rsidRPr="0082424E" w:rsidRDefault="00473B13" w:rsidP="00473B13">
      <w:pPr>
        <w:pStyle w:val="ListParagraph"/>
        <w:numPr>
          <w:ilvl w:val="0"/>
          <w:numId w:val="10"/>
        </w:numPr>
        <w:ind w:left="426"/>
      </w:pPr>
      <w:r w:rsidRPr="0082424E">
        <w:t>Develop a collegial mentoring approach so that teachers can share new knowledge, skills and good practice with one another. We will set up peer support for staff members to increase competence and confidence in embedding digital technologies in teaching, learning and assessment.</w:t>
      </w:r>
    </w:p>
    <w:p w:rsidR="006E5DEE" w:rsidRDefault="006E5DEE" w:rsidP="00CB7A5C">
      <w:pPr>
        <w:spacing w:after="0"/>
      </w:pPr>
    </w:p>
    <w:p w:rsidR="00473B13" w:rsidRDefault="00F640F3" w:rsidP="00473B13">
      <w:pPr>
        <w:pStyle w:val="Heading1"/>
      </w:pPr>
      <w:r>
        <w:t>3. Our Digital Learning Plan</w:t>
      </w:r>
    </w:p>
    <w:p w:rsidR="00F640F3" w:rsidRDefault="00F640F3" w:rsidP="00F640F3">
      <w:r>
        <w:t>On the next pages we have recorded:</w:t>
      </w:r>
    </w:p>
    <w:p w:rsidR="00F640F3" w:rsidRDefault="00F640F3" w:rsidP="00F640F3">
      <w:pPr>
        <w:pStyle w:val="ListParagraph"/>
        <w:numPr>
          <w:ilvl w:val="0"/>
          <w:numId w:val="11"/>
        </w:numPr>
      </w:pPr>
      <w:r>
        <w:t xml:space="preserve">The </w:t>
      </w:r>
      <w:r>
        <w:rPr>
          <w:b/>
        </w:rPr>
        <w:t>targets</w:t>
      </w:r>
      <w:r>
        <w:t xml:space="preserve"> for improvement we have set.</w:t>
      </w:r>
    </w:p>
    <w:p w:rsidR="00F640F3" w:rsidRDefault="00F640F3" w:rsidP="00F640F3">
      <w:pPr>
        <w:pStyle w:val="ListParagraph"/>
        <w:numPr>
          <w:ilvl w:val="0"/>
          <w:numId w:val="11"/>
        </w:numPr>
      </w:pPr>
      <w:r>
        <w:t xml:space="preserve">The </w:t>
      </w:r>
      <w:r>
        <w:rPr>
          <w:b/>
        </w:rPr>
        <w:t>actions</w:t>
      </w:r>
      <w:r>
        <w:t xml:space="preserve"> we will implement to achieve this. </w:t>
      </w:r>
    </w:p>
    <w:p w:rsidR="00F640F3" w:rsidRDefault="00F640F3" w:rsidP="00F640F3">
      <w:pPr>
        <w:pStyle w:val="ListParagraph"/>
        <w:numPr>
          <w:ilvl w:val="0"/>
          <w:numId w:val="11"/>
        </w:numPr>
      </w:pPr>
      <w:r>
        <w:rPr>
          <w:b/>
        </w:rPr>
        <w:t>Who is responsible</w:t>
      </w:r>
      <w:r>
        <w:t xml:space="preserve"> for implementing, monitoring and reviewing our improvement plan. </w:t>
      </w:r>
    </w:p>
    <w:p w:rsidR="00F640F3" w:rsidRDefault="00F640F3" w:rsidP="00F640F3">
      <w:pPr>
        <w:pStyle w:val="ListParagraph"/>
        <w:numPr>
          <w:ilvl w:val="0"/>
          <w:numId w:val="11"/>
        </w:numPr>
      </w:pPr>
      <w:r>
        <w:t xml:space="preserve">How we will measure </w:t>
      </w:r>
      <w:r>
        <w:rPr>
          <w:b/>
        </w:rPr>
        <w:t>progress</w:t>
      </w:r>
      <w:r>
        <w:t xml:space="preserve"> and check </w:t>
      </w:r>
      <w:r>
        <w:rPr>
          <w:b/>
        </w:rPr>
        <w:t>outcomes</w:t>
      </w:r>
      <w:r>
        <w:t xml:space="preserve"> (criteria for success).</w:t>
      </w:r>
    </w:p>
    <w:p w:rsidR="00F640F3" w:rsidRDefault="00F640F3" w:rsidP="00F640F3"/>
    <w:p w:rsidR="00F640F3" w:rsidRDefault="00F640F3" w:rsidP="00F640F3">
      <w:r>
        <w:t>As we implement our improvement plan, we will record:</w:t>
      </w:r>
    </w:p>
    <w:p w:rsidR="00F640F3" w:rsidRPr="00F640F3" w:rsidRDefault="00F640F3" w:rsidP="00F640F3">
      <w:pPr>
        <w:pStyle w:val="ListParagraph"/>
        <w:numPr>
          <w:ilvl w:val="0"/>
          <w:numId w:val="11"/>
        </w:numPr>
      </w:pPr>
      <w:r>
        <w:t xml:space="preserve">The </w:t>
      </w:r>
      <w:r>
        <w:rPr>
          <w:b/>
        </w:rPr>
        <w:t xml:space="preserve">progress </w:t>
      </w:r>
      <w:r>
        <w:t xml:space="preserve">made, and </w:t>
      </w:r>
      <w:r>
        <w:rPr>
          <w:b/>
        </w:rPr>
        <w:t xml:space="preserve">adjustments </w:t>
      </w:r>
      <w:r>
        <w:t xml:space="preserve">made, and </w:t>
      </w:r>
      <w:r>
        <w:rPr>
          <w:b/>
        </w:rPr>
        <w:t>when.</w:t>
      </w:r>
    </w:p>
    <w:p w:rsidR="00F640F3" w:rsidRPr="00F640F3" w:rsidRDefault="00F640F3" w:rsidP="00F640F3">
      <w:pPr>
        <w:pStyle w:val="ListParagraph"/>
        <w:numPr>
          <w:ilvl w:val="0"/>
          <w:numId w:val="11"/>
        </w:numPr>
      </w:pPr>
      <w:r>
        <w:rPr>
          <w:b/>
        </w:rPr>
        <w:t xml:space="preserve">Achievement of targets </w:t>
      </w:r>
      <w:r>
        <w:t xml:space="preserve">(original and modified), and </w:t>
      </w:r>
      <w:r>
        <w:rPr>
          <w:b/>
        </w:rPr>
        <w:t>when.</w:t>
      </w:r>
    </w:p>
    <w:p w:rsidR="00473B13" w:rsidRDefault="00473B13" w:rsidP="00CB7A5C">
      <w:pPr>
        <w:spacing w:after="0"/>
      </w:pPr>
    </w:p>
    <w:p w:rsidR="00D12C70" w:rsidRDefault="00D12C70" w:rsidP="00CB7A5C">
      <w:pPr>
        <w:spacing w:after="0"/>
      </w:pPr>
    </w:p>
    <w:p w:rsidR="00D12C70" w:rsidRDefault="00D12C70" w:rsidP="00CB7A5C">
      <w:pPr>
        <w:spacing w:after="0"/>
      </w:pPr>
    </w:p>
    <w:p w:rsidR="00D12C70" w:rsidRDefault="00D12C70" w:rsidP="00CB7A5C">
      <w:pPr>
        <w:spacing w:after="0"/>
      </w:pPr>
    </w:p>
    <w:p w:rsidR="00D12C70" w:rsidRDefault="00D12C70" w:rsidP="00CB7A5C">
      <w:pPr>
        <w:spacing w:after="0"/>
      </w:pPr>
    </w:p>
    <w:p w:rsidR="00D12C70" w:rsidRDefault="00D12C70" w:rsidP="00CB7A5C">
      <w:pPr>
        <w:spacing w:after="0"/>
      </w:pPr>
    </w:p>
    <w:p w:rsidR="00D12C70" w:rsidRDefault="00D12C70" w:rsidP="00CB7A5C">
      <w:pPr>
        <w:spacing w:after="0"/>
      </w:pPr>
    </w:p>
    <w:p w:rsidR="00D12C70" w:rsidRDefault="00D12C70" w:rsidP="00CB7A5C">
      <w:pPr>
        <w:spacing w:after="0"/>
      </w:pPr>
    </w:p>
    <w:p w:rsidR="00D12C70" w:rsidRDefault="00D12C70" w:rsidP="00CB7A5C">
      <w:pPr>
        <w:spacing w:after="0"/>
      </w:pPr>
    </w:p>
    <w:p w:rsidR="00A27C2E" w:rsidRDefault="00A27C2E" w:rsidP="00A27C2E">
      <w:pPr>
        <w:pStyle w:val="Normal1"/>
        <w:spacing w:line="240" w:lineRule="auto"/>
        <w:jc w:val="center"/>
        <w:rPr>
          <w:rFonts w:ascii="Calibri" w:eastAsia="Calibri" w:hAnsi="Calibri" w:cs="Calibri"/>
          <w:b/>
          <w:sz w:val="36"/>
          <w:szCs w:val="36"/>
          <w:lang w:val="en-IE"/>
        </w:rPr>
      </w:pPr>
      <w:r>
        <w:rPr>
          <w:rFonts w:ascii="Calibri" w:eastAsia="Calibri" w:hAnsi="Calibri" w:cs="Calibri"/>
          <w:b/>
          <w:sz w:val="36"/>
          <w:szCs w:val="36"/>
        </w:rPr>
        <w:t>Digital Learning Action Plan</w:t>
      </w:r>
    </w:p>
    <w:p w:rsidR="002A3A85" w:rsidRPr="002A3A85" w:rsidRDefault="002A3A85" w:rsidP="00A27C2E">
      <w:pPr>
        <w:pStyle w:val="Normal1"/>
        <w:spacing w:line="240" w:lineRule="auto"/>
        <w:jc w:val="center"/>
        <w:rPr>
          <w:rFonts w:ascii="Calibri" w:eastAsia="Calibri" w:hAnsi="Calibri" w:cs="Calibri"/>
          <w:szCs w:val="28"/>
          <w:lang w:val="en-IE"/>
        </w:rPr>
      </w:pPr>
      <w:r w:rsidRPr="002A3A85">
        <w:rPr>
          <w:rFonts w:ascii="Calibri" w:eastAsia="Calibri" w:hAnsi="Calibri" w:cs="Calibri"/>
          <w:b/>
          <w:sz w:val="28"/>
          <w:szCs w:val="36"/>
          <w:lang w:val="en-IE"/>
        </w:rPr>
        <w:lastRenderedPageBreak/>
        <w:t>Teaching and Learning</w:t>
      </w:r>
    </w:p>
    <w:tbl>
      <w:tblPr>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984"/>
        <w:gridCol w:w="3119"/>
        <w:gridCol w:w="3685"/>
        <w:gridCol w:w="2212"/>
      </w:tblGrid>
      <w:tr w:rsidR="00A27C2E" w:rsidTr="004C4351">
        <w:trPr>
          <w:trHeight w:val="300"/>
        </w:trPr>
        <w:tc>
          <w:tcPr>
            <w:tcW w:w="14681" w:type="dxa"/>
            <w:gridSpan w:val="5"/>
          </w:tcPr>
          <w:p w:rsidR="00B15357" w:rsidRDefault="00A27C2E" w:rsidP="00B15357">
            <w:pPr>
              <w:pStyle w:val="Normal1"/>
              <w:spacing w:line="240" w:lineRule="auto"/>
              <w:rPr>
                <w:rFonts w:ascii="Calibri" w:eastAsia="Calibri" w:hAnsi="Calibri" w:cs="Calibri"/>
              </w:rPr>
            </w:pPr>
            <w:r>
              <w:rPr>
                <w:rFonts w:ascii="Calibri" w:eastAsia="Calibri" w:hAnsi="Calibri" w:cs="Calibri"/>
              </w:rPr>
              <w:t xml:space="preserve">DOMAIN: (From Digital Learning Framework): </w:t>
            </w:r>
          </w:p>
          <w:p w:rsidR="00A27C2E" w:rsidRDefault="00A27C2E" w:rsidP="00B15357">
            <w:pPr>
              <w:pStyle w:val="Normal1"/>
              <w:numPr>
                <w:ilvl w:val="0"/>
                <w:numId w:val="16"/>
              </w:numPr>
              <w:spacing w:line="240" w:lineRule="auto"/>
              <w:rPr>
                <w:rFonts w:ascii="Calibri" w:eastAsia="Calibri" w:hAnsi="Calibri" w:cs="Calibri"/>
                <w:sz w:val="24"/>
                <w:szCs w:val="24"/>
              </w:rPr>
            </w:pPr>
            <w:r>
              <w:rPr>
                <w:rFonts w:ascii="Calibri" w:eastAsia="Calibri" w:hAnsi="Calibri" w:cs="Calibri"/>
              </w:rPr>
              <w:t xml:space="preserve">Learner Outcomes </w:t>
            </w:r>
          </w:p>
        </w:tc>
      </w:tr>
      <w:tr w:rsidR="00A27C2E" w:rsidTr="004C4351">
        <w:trPr>
          <w:trHeight w:val="300"/>
        </w:trPr>
        <w:tc>
          <w:tcPr>
            <w:tcW w:w="14681" w:type="dxa"/>
            <w:gridSpan w:val="5"/>
          </w:tcPr>
          <w:p w:rsidR="00A27C2E" w:rsidRDefault="00A27C2E" w:rsidP="00A27C2E">
            <w:pPr>
              <w:pStyle w:val="Normal1"/>
              <w:spacing w:before="100" w:line="240" w:lineRule="auto"/>
              <w:rPr>
                <w:rFonts w:ascii="Calibri" w:eastAsia="Calibri" w:hAnsi="Calibri" w:cs="Calibri"/>
                <w:lang w:val="en-IE"/>
              </w:rPr>
            </w:pPr>
            <w:r>
              <w:rPr>
                <w:rFonts w:ascii="Calibri" w:eastAsia="Calibri" w:hAnsi="Calibri" w:cs="Calibri"/>
              </w:rPr>
              <w:t>STANDARD(S): (From Digital Learning Framework)</w:t>
            </w:r>
            <w:r>
              <w:rPr>
                <w:rFonts w:ascii="Calibri" w:eastAsia="Calibri" w:hAnsi="Calibri" w:cs="Calibri"/>
                <w:lang w:val="en-IE"/>
              </w:rPr>
              <w:t xml:space="preserve">: </w:t>
            </w:r>
          </w:p>
          <w:p w:rsidR="00A27C2E" w:rsidRPr="00A27C2E" w:rsidRDefault="00A27C2E" w:rsidP="00A27C2E">
            <w:pPr>
              <w:pStyle w:val="Normal1"/>
              <w:numPr>
                <w:ilvl w:val="0"/>
                <w:numId w:val="15"/>
              </w:numPr>
              <w:spacing w:line="240" w:lineRule="auto"/>
              <w:rPr>
                <w:rFonts w:ascii="Calibri" w:eastAsia="Calibri" w:hAnsi="Calibri" w:cs="Calibri"/>
                <w:lang w:val="en-IE"/>
              </w:rPr>
            </w:pPr>
            <w:r w:rsidRPr="00A27C2E">
              <w:rPr>
                <w:rFonts w:ascii="Calibri" w:eastAsia="Calibri" w:hAnsi="Calibri" w:cs="Calibri"/>
                <w:lang w:val="en-IE"/>
              </w:rPr>
              <w:t>Pupils demonstrate the knowledge, skills and understanding required by the primary curriculum.</w:t>
            </w:r>
          </w:p>
        </w:tc>
      </w:tr>
      <w:tr w:rsidR="00A27C2E" w:rsidTr="004C4351">
        <w:trPr>
          <w:trHeight w:val="300"/>
        </w:trPr>
        <w:tc>
          <w:tcPr>
            <w:tcW w:w="14681" w:type="dxa"/>
            <w:gridSpan w:val="5"/>
          </w:tcPr>
          <w:p w:rsidR="00A27C2E" w:rsidRPr="00B15357" w:rsidRDefault="00A27C2E" w:rsidP="00A27C2E">
            <w:pPr>
              <w:pStyle w:val="Normal1"/>
              <w:spacing w:before="100" w:line="240" w:lineRule="auto"/>
              <w:rPr>
                <w:rFonts w:ascii="Calibri" w:eastAsia="Calibri" w:hAnsi="Calibri" w:cs="Calibri"/>
                <w:lang w:val="en-IE"/>
              </w:rPr>
            </w:pPr>
            <w:r w:rsidRPr="00B15357">
              <w:rPr>
                <w:rFonts w:ascii="Calibri" w:eastAsia="Calibri" w:hAnsi="Calibri" w:cs="Calibri"/>
              </w:rPr>
              <w:t>STATEMENT(S): (From Digital Learning Framework)</w:t>
            </w:r>
            <w:r w:rsidRPr="00B15357">
              <w:rPr>
                <w:rFonts w:ascii="Calibri" w:eastAsia="Calibri" w:hAnsi="Calibri" w:cs="Calibri"/>
                <w:lang w:val="en-IE"/>
              </w:rPr>
              <w:t>:</w:t>
            </w:r>
          </w:p>
          <w:p w:rsidR="00A27C2E" w:rsidRPr="00B15357" w:rsidRDefault="00A27C2E" w:rsidP="00A27C2E">
            <w:pPr>
              <w:pStyle w:val="Normal1"/>
              <w:numPr>
                <w:ilvl w:val="0"/>
                <w:numId w:val="14"/>
              </w:numPr>
              <w:spacing w:line="240" w:lineRule="auto"/>
              <w:rPr>
                <w:rFonts w:ascii="Calibri" w:eastAsia="Calibri" w:hAnsi="Calibri" w:cs="Calibri"/>
                <w:lang w:val="en-IE"/>
              </w:rPr>
            </w:pPr>
            <w:r w:rsidRPr="00B15357">
              <w:rPr>
                <w:rFonts w:ascii="Calibri" w:eastAsia="Calibri" w:hAnsi="Calibri" w:cs="Calibri"/>
                <w:lang w:val="en-IE"/>
              </w:rPr>
              <w:t>Pupils use digital technologies effectively to develop their knowledge, skills and understanding in accordance with the content objectives, learning outcomes, skills and concepts of the Primary School Curriculum.</w:t>
            </w:r>
          </w:p>
        </w:tc>
      </w:tr>
      <w:tr w:rsidR="00A27C2E" w:rsidTr="004C4351">
        <w:trPr>
          <w:trHeight w:val="300"/>
        </w:trPr>
        <w:tc>
          <w:tcPr>
            <w:tcW w:w="14681" w:type="dxa"/>
            <w:gridSpan w:val="5"/>
          </w:tcPr>
          <w:p w:rsidR="00B15357" w:rsidRPr="00B15357" w:rsidRDefault="00A27C2E" w:rsidP="00B15357">
            <w:pPr>
              <w:pStyle w:val="Normal1"/>
              <w:spacing w:line="240" w:lineRule="auto"/>
              <w:rPr>
                <w:rFonts w:ascii="Calibri" w:eastAsia="Calibri" w:hAnsi="Calibri" w:cs="Calibri"/>
              </w:rPr>
            </w:pPr>
            <w:r w:rsidRPr="00B15357">
              <w:rPr>
                <w:rFonts w:ascii="Calibri" w:eastAsia="Calibri" w:hAnsi="Calibri" w:cs="Calibri"/>
              </w:rPr>
              <w:t xml:space="preserve">TARGETS: (What do we want to achieve?)  </w:t>
            </w:r>
          </w:p>
          <w:p w:rsidR="00B15357" w:rsidRDefault="00775BEF" w:rsidP="00B15357">
            <w:pPr>
              <w:pStyle w:val="Normal1"/>
              <w:numPr>
                <w:ilvl w:val="0"/>
                <w:numId w:val="14"/>
              </w:numPr>
              <w:spacing w:line="240" w:lineRule="auto"/>
              <w:rPr>
                <w:rFonts w:ascii="Calibri" w:eastAsia="Calibri" w:hAnsi="Calibri" w:cs="Calibri"/>
              </w:rPr>
            </w:pPr>
            <w:r>
              <w:rPr>
                <w:rFonts w:ascii="Calibri" w:eastAsia="Calibri" w:hAnsi="Calibri" w:cs="Calibri"/>
                <w:lang w:val="en-IE"/>
              </w:rPr>
              <w:t>A</w:t>
            </w:r>
            <w:r w:rsidR="00B15357">
              <w:rPr>
                <w:rFonts w:ascii="Calibri" w:eastAsia="Calibri" w:hAnsi="Calibri" w:cs="Calibri"/>
                <w:lang w:val="en-IE"/>
              </w:rPr>
              <w:t xml:space="preserve">ll pupils will experience digital learning activities regularly. </w:t>
            </w:r>
          </w:p>
          <w:p w:rsidR="00775BEF" w:rsidRPr="00775BEF" w:rsidRDefault="00775BEF" w:rsidP="00B15357">
            <w:pPr>
              <w:pStyle w:val="Normal1"/>
              <w:numPr>
                <w:ilvl w:val="0"/>
                <w:numId w:val="14"/>
              </w:numPr>
              <w:spacing w:line="240" w:lineRule="auto"/>
              <w:rPr>
                <w:rFonts w:ascii="Calibri" w:eastAsia="Calibri" w:hAnsi="Calibri" w:cs="Calibri"/>
              </w:rPr>
            </w:pPr>
            <w:r>
              <w:rPr>
                <w:rFonts w:ascii="Calibri" w:eastAsia="Calibri" w:hAnsi="Calibri" w:cs="Calibri"/>
                <w:lang w:val="en-IE"/>
              </w:rPr>
              <w:t xml:space="preserve">Pupils will use </w:t>
            </w:r>
            <w:r>
              <w:rPr>
                <w:rFonts w:ascii="Calibri" w:eastAsia="Calibri" w:hAnsi="Calibri" w:cs="Calibri"/>
              </w:rPr>
              <w:t xml:space="preserve">digital technologies </w:t>
            </w:r>
            <w:r w:rsidR="00B15357" w:rsidRPr="00B15357">
              <w:rPr>
                <w:rFonts w:ascii="Calibri" w:eastAsia="Calibri" w:hAnsi="Calibri" w:cs="Calibri"/>
              </w:rPr>
              <w:t xml:space="preserve">to access </w:t>
            </w:r>
            <w:r>
              <w:rPr>
                <w:rFonts w:ascii="Calibri" w:eastAsia="Calibri" w:hAnsi="Calibri" w:cs="Calibri"/>
                <w:lang w:val="en-IE"/>
              </w:rPr>
              <w:t xml:space="preserve">and engage with curriculum knowledge and skills in a more constructivist manner. </w:t>
            </w:r>
          </w:p>
          <w:p w:rsidR="00A27C2E" w:rsidRPr="00B15357" w:rsidRDefault="00775BEF" w:rsidP="00830607">
            <w:pPr>
              <w:pStyle w:val="Normal1"/>
              <w:numPr>
                <w:ilvl w:val="0"/>
                <w:numId w:val="14"/>
              </w:numPr>
              <w:spacing w:line="240" w:lineRule="auto"/>
              <w:rPr>
                <w:rFonts w:ascii="Calibri" w:eastAsia="Calibri" w:hAnsi="Calibri" w:cs="Calibri"/>
              </w:rPr>
            </w:pPr>
            <w:r>
              <w:rPr>
                <w:rFonts w:ascii="Calibri" w:eastAsia="Calibri" w:hAnsi="Calibri" w:cs="Calibri"/>
                <w:lang w:val="en-IE"/>
              </w:rPr>
              <w:t>Pupils will use digital technologies to consolidate lea</w:t>
            </w:r>
            <w:r w:rsidR="00830607">
              <w:rPr>
                <w:rFonts w:ascii="Calibri" w:eastAsia="Calibri" w:hAnsi="Calibri" w:cs="Calibri"/>
                <w:lang w:val="en-IE"/>
              </w:rPr>
              <w:t xml:space="preserve">rning in literacy and numeracy, particularly with the introduction of the new Primary School Curriculum. </w:t>
            </w:r>
          </w:p>
        </w:tc>
      </w:tr>
      <w:tr w:rsidR="00A27C2E" w:rsidTr="007956C2">
        <w:trPr>
          <w:trHeight w:val="300"/>
        </w:trPr>
        <w:tc>
          <w:tcPr>
            <w:tcW w:w="3681" w:type="dxa"/>
            <w:shd w:val="clear" w:color="auto" w:fill="3D85C6"/>
          </w:tcPr>
          <w:p w:rsidR="00A27C2E" w:rsidRDefault="00A27C2E" w:rsidP="004C4351">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rsidR="00A27C2E" w:rsidRDefault="00A27C2E" w:rsidP="004C4351">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1984" w:type="dxa"/>
            <w:shd w:val="clear" w:color="auto" w:fill="3D85C6"/>
          </w:tcPr>
          <w:p w:rsidR="00A27C2E" w:rsidRDefault="00A27C2E" w:rsidP="004C4351">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rsidR="00A27C2E" w:rsidRDefault="00A27C2E" w:rsidP="004C4351">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3119" w:type="dxa"/>
            <w:shd w:val="clear" w:color="auto" w:fill="3D85C6"/>
          </w:tcPr>
          <w:p w:rsidR="00A27C2E" w:rsidRPr="00BD2A1D" w:rsidRDefault="00BD2A1D" w:rsidP="004C4351">
            <w:pPr>
              <w:pStyle w:val="Normal1"/>
              <w:spacing w:line="240" w:lineRule="auto"/>
              <w:jc w:val="center"/>
              <w:rPr>
                <w:rFonts w:ascii="Calibri" w:eastAsia="Calibri" w:hAnsi="Calibri" w:cs="Calibri"/>
                <w:color w:val="FFFFFF"/>
                <w:sz w:val="24"/>
                <w:szCs w:val="24"/>
                <w:lang w:val="en-IE"/>
              </w:rPr>
            </w:pPr>
            <w:r>
              <w:rPr>
                <w:rFonts w:ascii="Calibri" w:eastAsia="Calibri" w:hAnsi="Calibri" w:cs="Calibri"/>
                <w:smallCaps/>
                <w:color w:val="FFFFFF"/>
                <w:sz w:val="24"/>
                <w:szCs w:val="24"/>
                <w:lang w:val="en-IE"/>
              </w:rPr>
              <w:t>REMITS</w:t>
            </w:r>
          </w:p>
          <w:p w:rsidR="00A27C2E" w:rsidRDefault="00A27C2E" w:rsidP="004C4351">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685" w:type="dxa"/>
            <w:shd w:val="clear" w:color="auto" w:fill="3D85C6"/>
          </w:tcPr>
          <w:p w:rsidR="00A27C2E" w:rsidRPr="00BD2A1D" w:rsidRDefault="00A27C2E" w:rsidP="004C4351">
            <w:pPr>
              <w:pStyle w:val="Normal1"/>
              <w:spacing w:line="240" w:lineRule="auto"/>
              <w:jc w:val="center"/>
              <w:rPr>
                <w:rFonts w:ascii="Calibri" w:eastAsia="Calibri" w:hAnsi="Calibri" w:cs="Calibri"/>
                <w:color w:val="FFFFFF"/>
                <w:sz w:val="24"/>
                <w:szCs w:val="24"/>
                <w:lang w:val="en-IE"/>
              </w:rPr>
            </w:pPr>
            <w:r>
              <w:rPr>
                <w:rFonts w:ascii="Calibri" w:eastAsia="Calibri" w:hAnsi="Calibri" w:cs="Calibri"/>
                <w:smallCaps/>
                <w:color w:val="FFFFFF"/>
                <w:sz w:val="24"/>
                <w:szCs w:val="24"/>
              </w:rPr>
              <w:t>SUCCESS</w:t>
            </w:r>
            <w:r w:rsidR="00BD2A1D">
              <w:rPr>
                <w:rFonts w:ascii="Calibri" w:eastAsia="Calibri" w:hAnsi="Calibri" w:cs="Calibri"/>
                <w:smallCaps/>
                <w:color w:val="FFFFFF"/>
                <w:sz w:val="24"/>
                <w:szCs w:val="24"/>
                <w:lang w:val="en-IE"/>
              </w:rPr>
              <w:t xml:space="preserve"> </w:t>
            </w:r>
            <w:r w:rsidR="00BD2A1D">
              <w:rPr>
                <w:rFonts w:ascii="Calibri" w:eastAsia="Calibri" w:hAnsi="Calibri" w:cs="Calibri"/>
                <w:smallCaps/>
                <w:color w:val="FFFFFF"/>
                <w:sz w:val="24"/>
                <w:szCs w:val="24"/>
              </w:rPr>
              <w:t>CRITERIA</w:t>
            </w:r>
          </w:p>
          <w:p w:rsidR="00A27C2E" w:rsidRDefault="00A27C2E" w:rsidP="004C4351">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12" w:type="dxa"/>
            <w:shd w:val="clear" w:color="auto" w:fill="3D85C6"/>
          </w:tcPr>
          <w:p w:rsidR="00A27C2E" w:rsidRDefault="00A27C2E" w:rsidP="004C4351">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rsidR="00A27C2E" w:rsidRDefault="00A27C2E" w:rsidP="004C4351">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A27C2E" w:rsidTr="00830607">
        <w:trPr>
          <w:trHeight w:val="557"/>
        </w:trPr>
        <w:tc>
          <w:tcPr>
            <w:tcW w:w="3681" w:type="dxa"/>
            <w:tcBorders>
              <w:bottom w:val="single" w:sz="4" w:space="0" w:color="000000"/>
            </w:tcBorders>
          </w:tcPr>
          <w:p w:rsidR="00B15357" w:rsidRPr="00655DD6" w:rsidRDefault="00EE0156"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A set of iPads</w:t>
            </w:r>
            <w:r w:rsidR="00802C7E">
              <w:rPr>
                <w:rFonts w:ascii="Calibri" w:eastAsia="Calibri" w:hAnsi="Calibri" w:cs="Calibri"/>
                <w:lang w:val="en-IE"/>
              </w:rPr>
              <w:t xml:space="preserve"> and headsets</w:t>
            </w:r>
            <w:r w:rsidR="004C4351" w:rsidRPr="00655DD6">
              <w:rPr>
                <w:rFonts w:ascii="Calibri" w:eastAsia="Calibri" w:hAnsi="Calibri" w:cs="Calibri"/>
                <w:lang w:val="en-IE"/>
              </w:rPr>
              <w:t xml:space="preserve"> will</w:t>
            </w:r>
            <w:r w:rsidR="00B15357" w:rsidRPr="00655DD6">
              <w:rPr>
                <w:rFonts w:ascii="Calibri" w:eastAsia="Calibri" w:hAnsi="Calibri" w:cs="Calibri"/>
                <w:lang w:val="en-IE"/>
              </w:rPr>
              <w:t xml:space="preserve"> be made available to </w:t>
            </w:r>
            <w:r w:rsidR="00655DD6">
              <w:rPr>
                <w:rFonts w:ascii="Calibri" w:eastAsia="Calibri" w:hAnsi="Calibri" w:cs="Calibri"/>
                <w:lang w:val="en-IE"/>
              </w:rPr>
              <w:t>each class.</w:t>
            </w:r>
            <w:r w:rsidR="00B15357" w:rsidRPr="00655DD6">
              <w:rPr>
                <w:rFonts w:ascii="Calibri" w:eastAsia="Calibri" w:hAnsi="Calibri" w:cs="Calibri"/>
                <w:lang w:val="en-IE"/>
              </w:rPr>
              <w:t xml:space="preserve"> </w:t>
            </w:r>
          </w:p>
          <w:p w:rsidR="00655DD6" w:rsidRDefault="00655DD6" w:rsidP="00655DD6">
            <w:pPr>
              <w:pStyle w:val="Normal1"/>
              <w:spacing w:line="240" w:lineRule="auto"/>
              <w:contextualSpacing/>
              <w:rPr>
                <w:rFonts w:ascii="Calibri" w:eastAsia="Calibri" w:hAnsi="Calibri" w:cs="Calibri"/>
              </w:rPr>
            </w:pPr>
          </w:p>
          <w:p w:rsidR="00802C7E" w:rsidRPr="00655DD6" w:rsidRDefault="00802C7E" w:rsidP="00655DD6">
            <w:pPr>
              <w:pStyle w:val="Normal1"/>
              <w:spacing w:line="240" w:lineRule="auto"/>
              <w:contextualSpacing/>
              <w:rPr>
                <w:rFonts w:ascii="Calibri" w:eastAsia="Calibri" w:hAnsi="Calibri" w:cs="Calibri"/>
              </w:rPr>
            </w:pPr>
          </w:p>
          <w:p w:rsidR="00CA5B21" w:rsidRPr="00CA5B21" w:rsidRDefault="00BD2A1D" w:rsidP="00CA5B21">
            <w:pPr>
              <w:pStyle w:val="Normal1"/>
              <w:numPr>
                <w:ilvl w:val="0"/>
                <w:numId w:val="14"/>
              </w:numPr>
              <w:spacing w:line="240" w:lineRule="auto"/>
              <w:ind w:left="173" w:hanging="173"/>
              <w:contextualSpacing/>
              <w:rPr>
                <w:rFonts w:ascii="Calibri" w:eastAsia="Calibri" w:hAnsi="Calibri" w:cs="Calibri"/>
              </w:rPr>
            </w:pPr>
            <w:r w:rsidRPr="00655DD6">
              <w:rPr>
                <w:rFonts w:ascii="Calibri" w:eastAsia="Calibri" w:hAnsi="Calibri" w:cs="Calibri"/>
                <w:lang w:val="en-IE"/>
              </w:rPr>
              <w:t>Teachers will engage in CPD on using digital technologies</w:t>
            </w:r>
            <w:r w:rsidR="00655DD6" w:rsidRPr="00655DD6">
              <w:rPr>
                <w:rFonts w:ascii="Calibri" w:eastAsia="Calibri" w:hAnsi="Calibri" w:cs="Calibri"/>
                <w:lang w:val="en-IE"/>
              </w:rPr>
              <w:t xml:space="preserve"> with a CPD provider.</w:t>
            </w:r>
          </w:p>
          <w:p w:rsidR="007956C2" w:rsidRDefault="007956C2" w:rsidP="007956C2">
            <w:pPr>
              <w:pStyle w:val="Normal1"/>
              <w:spacing w:line="240" w:lineRule="auto"/>
              <w:ind w:left="173"/>
              <w:contextualSpacing/>
              <w:rPr>
                <w:rFonts w:ascii="Calibri" w:eastAsia="Calibri" w:hAnsi="Calibri" w:cs="Calibri"/>
              </w:rPr>
            </w:pPr>
          </w:p>
          <w:p w:rsidR="00AC0A9B" w:rsidRPr="007956C2" w:rsidRDefault="00AC0A9B" w:rsidP="007956C2">
            <w:pPr>
              <w:pStyle w:val="Normal1"/>
              <w:spacing w:line="240" w:lineRule="auto"/>
              <w:ind w:left="173"/>
              <w:contextualSpacing/>
              <w:rPr>
                <w:rFonts w:ascii="Calibri" w:eastAsia="Calibri" w:hAnsi="Calibri" w:cs="Calibri"/>
              </w:rPr>
            </w:pPr>
          </w:p>
          <w:p w:rsidR="00802C7E" w:rsidRPr="00802C7E" w:rsidRDefault="00802C7E" w:rsidP="00CA5B21">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Apple Classroom will be set up on iPads to facilitate teachers in organising lessons using iPads. </w:t>
            </w:r>
          </w:p>
          <w:p w:rsidR="00802C7E" w:rsidRPr="00802C7E" w:rsidRDefault="00802C7E" w:rsidP="00802C7E">
            <w:pPr>
              <w:pStyle w:val="Normal1"/>
              <w:spacing w:line="240" w:lineRule="auto"/>
              <w:contextualSpacing/>
              <w:rPr>
                <w:rFonts w:ascii="Calibri" w:eastAsia="Calibri" w:hAnsi="Calibri" w:cs="Calibri"/>
              </w:rPr>
            </w:pPr>
          </w:p>
          <w:p w:rsidR="00775BEF" w:rsidRPr="007956C2" w:rsidRDefault="00CA5B21" w:rsidP="00CA5B21">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Pupils will use</w:t>
            </w:r>
            <w:r w:rsidR="00775BEF" w:rsidRPr="00CA5B21">
              <w:rPr>
                <w:rFonts w:ascii="Calibri" w:eastAsia="Calibri" w:hAnsi="Calibri" w:cs="Calibri"/>
                <w:lang w:val="en-IE"/>
              </w:rPr>
              <w:t xml:space="preserve"> digital technology to source inform</w:t>
            </w:r>
            <w:r>
              <w:rPr>
                <w:rFonts w:ascii="Calibri" w:eastAsia="Calibri" w:hAnsi="Calibri" w:cs="Calibri"/>
                <w:lang w:val="en-IE"/>
              </w:rPr>
              <w:t xml:space="preserve">ation and consolidate learning on a regular basis. </w:t>
            </w:r>
          </w:p>
          <w:p w:rsidR="00AC0A9B" w:rsidRDefault="00AC0A9B" w:rsidP="007956C2">
            <w:pPr>
              <w:pStyle w:val="Normal1"/>
              <w:spacing w:line="240" w:lineRule="auto"/>
              <w:contextualSpacing/>
              <w:rPr>
                <w:rFonts w:ascii="Calibri" w:eastAsia="Calibri" w:hAnsi="Calibri" w:cs="Calibri"/>
              </w:rPr>
            </w:pPr>
          </w:p>
          <w:p w:rsidR="00AC0A9B" w:rsidRDefault="00AC0A9B" w:rsidP="007956C2">
            <w:pPr>
              <w:pStyle w:val="Normal1"/>
              <w:spacing w:line="240" w:lineRule="auto"/>
              <w:contextualSpacing/>
              <w:rPr>
                <w:rFonts w:ascii="Calibri" w:eastAsia="Calibri" w:hAnsi="Calibri" w:cs="Calibri"/>
              </w:rPr>
            </w:pPr>
          </w:p>
          <w:p w:rsidR="00802C7E" w:rsidRDefault="00802C7E" w:rsidP="007956C2">
            <w:pPr>
              <w:pStyle w:val="Normal1"/>
              <w:spacing w:line="240" w:lineRule="auto"/>
              <w:contextualSpacing/>
              <w:rPr>
                <w:rFonts w:ascii="Calibri" w:eastAsia="Calibri" w:hAnsi="Calibri" w:cs="Calibri"/>
              </w:rPr>
            </w:pPr>
          </w:p>
          <w:p w:rsidR="00802C7E" w:rsidRDefault="00802C7E" w:rsidP="007956C2">
            <w:pPr>
              <w:pStyle w:val="Normal1"/>
              <w:spacing w:line="240" w:lineRule="auto"/>
              <w:contextualSpacing/>
              <w:rPr>
                <w:rFonts w:ascii="Calibri" w:eastAsia="Calibri" w:hAnsi="Calibri" w:cs="Calibri"/>
              </w:rPr>
            </w:pPr>
          </w:p>
          <w:p w:rsidR="00830607" w:rsidRDefault="00830607" w:rsidP="007956C2">
            <w:pPr>
              <w:pStyle w:val="Normal1"/>
              <w:spacing w:line="240" w:lineRule="auto"/>
              <w:contextualSpacing/>
              <w:rPr>
                <w:rFonts w:ascii="Calibri" w:eastAsia="Calibri" w:hAnsi="Calibri" w:cs="Calibri"/>
              </w:rPr>
            </w:pPr>
          </w:p>
          <w:p w:rsidR="00802C7E" w:rsidRDefault="00802C7E" w:rsidP="007956C2">
            <w:pPr>
              <w:pStyle w:val="Normal1"/>
              <w:spacing w:line="240" w:lineRule="auto"/>
              <w:contextualSpacing/>
              <w:rPr>
                <w:rFonts w:ascii="Calibri" w:eastAsia="Calibri" w:hAnsi="Calibri" w:cs="Calibri"/>
              </w:rPr>
            </w:pPr>
          </w:p>
          <w:p w:rsidR="00830607" w:rsidRDefault="00830607" w:rsidP="007956C2">
            <w:pPr>
              <w:pStyle w:val="Normal1"/>
              <w:spacing w:line="240" w:lineRule="auto"/>
              <w:contextualSpacing/>
              <w:rPr>
                <w:rFonts w:ascii="Calibri" w:eastAsia="Calibri" w:hAnsi="Calibri" w:cs="Calibri"/>
              </w:rPr>
            </w:pPr>
          </w:p>
          <w:p w:rsidR="00830607" w:rsidRPr="00CA5B21" w:rsidRDefault="00830607" w:rsidP="007956C2">
            <w:pPr>
              <w:pStyle w:val="Normal1"/>
              <w:spacing w:line="240" w:lineRule="auto"/>
              <w:contextualSpacing/>
              <w:rPr>
                <w:rFonts w:ascii="Calibri" w:eastAsia="Calibri" w:hAnsi="Calibri" w:cs="Calibri"/>
              </w:rPr>
            </w:pPr>
          </w:p>
          <w:p w:rsidR="00EE0156" w:rsidRPr="00EE0156" w:rsidRDefault="00CA5B21" w:rsidP="00655DD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Teachers will include one digital learning station/element in all numeracy station teaching activities.</w:t>
            </w:r>
          </w:p>
          <w:p w:rsidR="00EE0156" w:rsidRDefault="00EE0156" w:rsidP="00EE0156">
            <w:pPr>
              <w:pStyle w:val="Normal1"/>
              <w:spacing w:line="240" w:lineRule="auto"/>
              <w:ind w:left="173"/>
              <w:contextualSpacing/>
              <w:rPr>
                <w:rFonts w:ascii="Calibri" w:eastAsia="Calibri" w:hAnsi="Calibri" w:cs="Calibri"/>
              </w:rPr>
            </w:pPr>
          </w:p>
          <w:p w:rsidR="00EE0156" w:rsidRDefault="00EE0156" w:rsidP="00EE0156">
            <w:pPr>
              <w:pStyle w:val="Normal1"/>
              <w:spacing w:line="240" w:lineRule="auto"/>
              <w:ind w:left="173"/>
              <w:contextualSpacing/>
              <w:rPr>
                <w:rFonts w:ascii="Calibri" w:eastAsia="Calibri" w:hAnsi="Calibri" w:cs="Calibri"/>
              </w:rPr>
            </w:pPr>
          </w:p>
          <w:p w:rsidR="00914E09" w:rsidRPr="00EE0156" w:rsidRDefault="00914E09" w:rsidP="00802C7E">
            <w:pPr>
              <w:pStyle w:val="Normal1"/>
              <w:spacing w:line="240" w:lineRule="auto"/>
              <w:contextualSpacing/>
              <w:rPr>
                <w:rFonts w:ascii="Calibri" w:eastAsia="Calibri" w:hAnsi="Calibri" w:cs="Calibri"/>
              </w:rPr>
            </w:pPr>
          </w:p>
          <w:p w:rsidR="00EE0156" w:rsidRPr="00EE0156" w:rsidRDefault="00EE0156" w:rsidP="00655DD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Pupils will engage in coding and computational thinking activities appropriate to their age group. </w:t>
            </w:r>
          </w:p>
          <w:p w:rsidR="00CA5B21" w:rsidRPr="00EE0156" w:rsidRDefault="00EE0156" w:rsidP="00EE0156">
            <w:pPr>
              <w:pStyle w:val="Normal1"/>
              <w:numPr>
                <w:ilvl w:val="0"/>
                <w:numId w:val="17"/>
              </w:numPr>
              <w:spacing w:line="240" w:lineRule="auto"/>
              <w:ind w:left="456" w:hanging="283"/>
              <w:contextualSpacing/>
              <w:rPr>
                <w:rFonts w:ascii="Calibri" w:eastAsia="Calibri" w:hAnsi="Calibri" w:cs="Calibri"/>
              </w:rPr>
            </w:pPr>
            <w:r w:rsidRPr="00EE0156">
              <w:rPr>
                <w:rFonts w:ascii="Calibri" w:eastAsia="Calibri" w:hAnsi="Calibri" w:cs="Calibri"/>
                <w:b/>
                <w:lang w:val="en-IE"/>
              </w:rPr>
              <w:t>Jun/Sen Infants:</w:t>
            </w:r>
            <w:r>
              <w:rPr>
                <w:rFonts w:ascii="Calibri" w:eastAsia="Calibri" w:hAnsi="Calibri" w:cs="Calibri"/>
                <w:lang w:val="en-IE"/>
              </w:rPr>
              <w:t xml:space="preserve"> Use of </w:t>
            </w:r>
            <w:proofErr w:type="spellStart"/>
            <w:r>
              <w:rPr>
                <w:rFonts w:ascii="Calibri" w:eastAsia="Calibri" w:hAnsi="Calibri" w:cs="Calibri"/>
                <w:lang w:val="en-IE"/>
              </w:rPr>
              <w:t>BeeBot</w:t>
            </w:r>
            <w:proofErr w:type="spellEnd"/>
            <w:r>
              <w:rPr>
                <w:rFonts w:ascii="Calibri" w:eastAsia="Calibri" w:hAnsi="Calibri" w:cs="Calibri"/>
                <w:lang w:val="en-IE"/>
              </w:rPr>
              <w:t xml:space="preserve"> activities to support emerging coding ability. </w:t>
            </w:r>
          </w:p>
          <w:p w:rsidR="00EE0156" w:rsidRPr="00EE0156" w:rsidRDefault="00EE0156" w:rsidP="00EE0156">
            <w:pPr>
              <w:pStyle w:val="Normal1"/>
              <w:numPr>
                <w:ilvl w:val="0"/>
                <w:numId w:val="17"/>
              </w:numPr>
              <w:spacing w:line="240" w:lineRule="auto"/>
              <w:ind w:left="456" w:hanging="283"/>
              <w:contextualSpacing/>
              <w:rPr>
                <w:rFonts w:ascii="Calibri" w:eastAsia="Calibri" w:hAnsi="Calibri" w:cs="Calibri"/>
              </w:rPr>
            </w:pPr>
            <w:r w:rsidRPr="00EE0156">
              <w:rPr>
                <w:rFonts w:ascii="Calibri" w:eastAsia="Calibri" w:hAnsi="Calibri" w:cs="Calibri"/>
                <w:b/>
                <w:lang w:val="en-IE"/>
              </w:rPr>
              <w:t>1</w:t>
            </w:r>
            <w:r w:rsidRPr="00EE0156">
              <w:rPr>
                <w:rFonts w:ascii="Calibri" w:eastAsia="Calibri" w:hAnsi="Calibri" w:cs="Calibri"/>
                <w:b/>
                <w:vertAlign w:val="superscript"/>
                <w:lang w:val="en-IE"/>
              </w:rPr>
              <w:t>st</w:t>
            </w:r>
            <w:r w:rsidRPr="00EE0156">
              <w:rPr>
                <w:rFonts w:ascii="Calibri" w:eastAsia="Calibri" w:hAnsi="Calibri" w:cs="Calibri"/>
                <w:b/>
                <w:lang w:val="en-IE"/>
              </w:rPr>
              <w:t>/2</w:t>
            </w:r>
            <w:r w:rsidRPr="00EE0156">
              <w:rPr>
                <w:rFonts w:ascii="Calibri" w:eastAsia="Calibri" w:hAnsi="Calibri" w:cs="Calibri"/>
                <w:b/>
                <w:vertAlign w:val="superscript"/>
                <w:lang w:val="en-IE"/>
              </w:rPr>
              <w:t>nd</w:t>
            </w:r>
            <w:r w:rsidRPr="00EE0156">
              <w:rPr>
                <w:rFonts w:ascii="Calibri" w:eastAsia="Calibri" w:hAnsi="Calibri" w:cs="Calibri"/>
                <w:b/>
                <w:lang w:val="en-IE"/>
              </w:rPr>
              <w:t xml:space="preserve"> Class:</w:t>
            </w:r>
            <w:r>
              <w:rPr>
                <w:rFonts w:ascii="Calibri" w:eastAsia="Calibri" w:hAnsi="Calibri" w:cs="Calibri"/>
                <w:lang w:val="en-IE"/>
              </w:rPr>
              <w:t xml:space="preserve"> Scratch Jr lessons. </w:t>
            </w:r>
          </w:p>
          <w:p w:rsidR="00EE0156" w:rsidRPr="00EE0156" w:rsidRDefault="00EE0156" w:rsidP="00EE0156">
            <w:pPr>
              <w:pStyle w:val="Normal1"/>
              <w:numPr>
                <w:ilvl w:val="0"/>
                <w:numId w:val="17"/>
              </w:numPr>
              <w:spacing w:line="240" w:lineRule="auto"/>
              <w:ind w:left="456" w:hanging="283"/>
              <w:contextualSpacing/>
              <w:rPr>
                <w:rFonts w:ascii="Calibri" w:eastAsia="Calibri" w:hAnsi="Calibri" w:cs="Calibri"/>
              </w:rPr>
            </w:pPr>
            <w:r w:rsidRPr="00EE0156">
              <w:rPr>
                <w:rFonts w:ascii="Calibri" w:eastAsia="Calibri" w:hAnsi="Calibri" w:cs="Calibri"/>
                <w:b/>
                <w:lang w:val="en-IE"/>
              </w:rPr>
              <w:t>3</w:t>
            </w:r>
            <w:r w:rsidRPr="00EE0156">
              <w:rPr>
                <w:rFonts w:ascii="Calibri" w:eastAsia="Calibri" w:hAnsi="Calibri" w:cs="Calibri"/>
                <w:b/>
                <w:vertAlign w:val="superscript"/>
                <w:lang w:val="en-IE"/>
              </w:rPr>
              <w:t>rd</w:t>
            </w:r>
            <w:r w:rsidRPr="00EE0156">
              <w:rPr>
                <w:rFonts w:ascii="Calibri" w:eastAsia="Calibri" w:hAnsi="Calibri" w:cs="Calibri"/>
                <w:b/>
                <w:lang w:val="en-IE"/>
              </w:rPr>
              <w:t>/4</w:t>
            </w:r>
            <w:r w:rsidRPr="00EE0156">
              <w:rPr>
                <w:rFonts w:ascii="Calibri" w:eastAsia="Calibri" w:hAnsi="Calibri" w:cs="Calibri"/>
                <w:b/>
                <w:vertAlign w:val="superscript"/>
                <w:lang w:val="en-IE"/>
              </w:rPr>
              <w:t>th</w:t>
            </w:r>
            <w:r w:rsidRPr="00EE0156">
              <w:rPr>
                <w:rFonts w:ascii="Calibri" w:eastAsia="Calibri" w:hAnsi="Calibri" w:cs="Calibri"/>
                <w:b/>
                <w:lang w:val="en-IE"/>
              </w:rPr>
              <w:t xml:space="preserve"> Class:</w:t>
            </w:r>
            <w:r>
              <w:rPr>
                <w:rFonts w:ascii="Calibri" w:eastAsia="Calibri" w:hAnsi="Calibri" w:cs="Calibri"/>
                <w:lang w:val="en-IE"/>
              </w:rPr>
              <w:t xml:space="preserve"> Lego </w:t>
            </w:r>
            <w:proofErr w:type="spellStart"/>
            <w:r>
              <w:rPr>
                <w:rFonts w:ascii="Calibri" w:eastAsia="Calibri" w:hAnsi="Calibri" w:cs="Calibri"/>
                <w:lang w:val="en-IE"/>
              </w:rPr>
              <w:t>WeDo</w:t>
            </w:r>
            <w:proofErr w:type="spellEnd"/>
            <w:r>
              <w:rPr>
                <w:rFonts w:ascii="Calibri" w:eastAsia="Calibri" w:hAnsi="Calibri" w:cs="Calibri"/>
                <w:lang w:val="en-IE"/>
              </w:rPr>
              <w:t xml:space="preserve"> coding, engineering and teamwork activities.</w:t>
            </w:r>
          </w:p>
          <w:p w:rsidR="00EE0156" w:rsidRPr="00B363BB" w:rsidRDefault="00EE0156" w:rsidP="00EE0156">
            <w:pPr>
              <w:pStyle w:val="Normal1"/>
              <w:numPr>
                <w:ilvl w:val="0"/>
                <w:numId w:val="17"/>
              </w:numPr>
              <w:spacing w:line="240" w:lineRule="auto"/>
              <w:ind w:left="456" w:hanging="283"/>
              <w:contextualSpacing/>
              <w:rPr>
                <w:rFonts w:ascii="Calibri" w:eastAsia="Calibri" w:hAnsi="Calibri" w:cs="Calibri"/>
              </w:rPr>
            </w:pPr>
            <w:r w:rsidRPr="00EE0156">
              <w:rPr>
                <w:rFonts w:ascii="Calibri" w:eastAsia="Calibri" w:hAnsi="Calibri" w:cs="Calibri"/>
                <w:b/>
                <w:lang w:val="en-IE"/>
              </w:rPr>
              <w:t>5</w:t>
            </w:r>
            <w:r w:rsidRPr="00EE0156">
              <w:rPr>
                <w:rFonts w:ascii="Calibri" w:eastAsia="Calibri" w:hAnsi="Calibri" w:cs="Calibri"/>
                <w:b/>
                <w:vertAlign w:val="superscript"/>
                <w:lang w:val="en-IE"/>
              </w:rPr>
              <w:t>th</w:t>
            </w:r>
            <w:r w:rsidRPr="00EE0156">
              <w:rPr>
                <w:rFonts w:ascii="Calibri" w:eastAsia="Calibri" w:hAnsi="Calibri" w:cs="Calibri"/>
                <w:b/>
                <w:lang w:val="en-IE"/>
              </w:rPr>
              <w:t>/6</w:t>
            </w:r>
            <w:r w:rsidRPr="00EE0156">
              <w:rPr>
                <w:rFonts w:ascii="Calibri" w:eastAsia="Calibri" w:hAnsi="Calibri" w:cs="Calibri"/>
                <w:b/>
                <w:vertAlign w:val="superscript"/>
                <w:lang w:val="en-IE"/>
              </w:rPr>
              <w:t>th</w:t>
            </w:r>
            <w:r w:rsidRPr="00EE0156">
              <w:rPr>
                <w:rFonts w:ascii="Calibri" w:eastAsia="Calibri" w:hAnsi="Calibri" w:cs="Calibri"/>
                <w:b/>
                <w:lang w:val="en-IE"/>
              </w:rPr>
              <w:t xml:space="preserve"> Class:</w:t>
            </w:r>
            <w:r>
              <w:rPr>
                <w:rFonts w:ascii="Calibri" w:eastAsia="Calibri" w:hAnsi="Calibri" w:cs="Calibri"/>
                <w:lang w:val="en-IE"/>
              </w:rPr>
              <w:t xml:space="preserve"> Scratch, </w:t>
            </w:r>
            <w:proofErr w:type="spellStart"/>
            <w:r>
              <w:rPr>
                <w:rFonts w:ascii="Calibri" w:eastAsia="Calibri" w:hAnsi="Calibri" w:cs="Calibri"/>
                <w:lang w:val="en-IE"/>
              </w:rPr>
              <w:t>Learnit</w:t>
            </w:r>
            <w:proofErr w:type="spellEnd"/>
            <w:r>
              <w:rPr>
                <w:rFonts w:ascii="Calibri" w:eastAsia="Calibri" w:hAnsi="Calibri" w:cs="Calibri"/>
                <w:lang w:val="en-IE"/>
              </w:rPr>
              <w:t xml:space="preserve"> </w:t>
            </w:r>
            <w:proofErr w:type="spellStart"/>
            <w:r>
              <w:rPr>
                <w:rFonts w:ascii="Calibri" w:eastAsia="Calibri" w:hAnsi="Calibri" w:cs="Calibri"/>
                <w:lang w:val="en-IE"/>
              </w:rPr>
              <w:t>Robitics</w:t>
            </w:r>
            <w:proofErr w:type="spellEnd"/>
            <w:r>
              <w:rPr>
                <w:rFonts w:ascii="Calibri" w:eastAsia="Calibri" w:hAnsi="Calibri" w:cs="Calibri"/>
                <w:lang w:val="en-IE"/>
              </w:rPr>
              <w:t xml:space="preserve"> Workshop. </w:t>
            </w:r>
          </w:p>
          <w:p w:rsidR="00B363BB" w:rsidRDefault="00B363BB" w:rsidP="00B363BB">
            <w:pPr>
              <w:pStyle w:val="Normal1"/>
              <w:spacing w:line="240" w:lineRule="auto"/>
              <w:contextualSpacing/>
              <w:rPr>
                <w:rFonts w:ascii="Calibri" w:eastAsia="Calibri" w:hAnsi="Calibri" w:cs="Calibri"/>
              </w:rPr>
            </w:pPr>
          </w:p>
          <w:p w:rsidR="00B363BB" w:rsidRPr="00EE0156" w:rsidRDefault="00B363BB" w:rsidP="00B363BB">
            <w:pPr>
              <w:pStyle w:val="Normal1"/>
              <w:numPr>
                <w:ilvl w:val="0"/>
                <w:numId w:val="18"/>
              </w:numPr>
              <w:spacing w:line="240" w:lineRule="auto"/>
              <w:ind w:left="173" w:hanging="173"/>
              <w:contextualSpacing/>
              <w:rPr>
                <w:rFonts w:ascii="Calibri" w:eastAsia="Calibri" w:hAnsi="Calibri" w:cs="Calibri"/>
              </w:rPr>
            </w:pPr>
            <w:r>
              <w:rPr>
                <w:rFonts w:ascii="Calibri" w:eastAsia="Calibri" w:hAnsi="Calibri" w:cs="Calibri"/>
                <w:lang w:val="en-IE"/>
              </w:rPr>
              <w:t xml:space="preserve">Staff will share their experiences using Digital Technologies in their classrooms with each other and engage in peer support where appropriate. A shared collection of digital tools, resources and websites </w:t>
            </w:r>
            <w:r>
              <w:rPr>
                <w:rFonts w:ascii="Calibri" w:eastAsia="Calibri" w:hAnsi="Calibri" w:cs="Calibri"/>
                <w:lang w:val="en-IE"/>
              </w:rPr>
              <w:lastRenderedPageBreak/>
              <w:t xml:space="preserve">that can be used at different class levels and on a cross curricular basis will be compiled. </w:t>
            </w:r>
          </w:p>
        </w:tc>
        <w:tc>
          <w:tcPr>
            <w:tcW w:w="1984" w:type="dxa"/>
            <w:tcBorders>
              <w:bottom w:val="single" w:sz="4" w:space="0" w:color="000000"/>
            </w:tcBorders>
          </w:tcPr>
          <w:p w:rsidR="00A27C2E" w:rsidRPr="00655DD6" w:rsidRDefault="00AC0A9B"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lastRenderedPageBreak/>
              <w:t>December 2023</w:t>
            </w:r>
          </w:p>
          <w:p w:rsidR="00655DD6" w:rsidRDefault="00655DD6" w:rsidP="00655DD6">
            <w:pPr>
              <w:pStyle w:val="Normal1"/>
              <w:spacing w:line="240" w:lineRule="auto"/>
              <w:contextualSpacing/>
              <w:rPr>
                <w:rFonts w:ascii="Calibri" w:eastAsia="Calibri" w:hAnsi="Calibri" w:cs="Calibri"/>
                <w:lang w:val="en-IE"/>
              </w:rPr>
            </w:pPr>
          </w:p>
          <w:p w:rsidR="00802C7E" w:rsidRDefault="00802C7E" w:rsidP="00655DD6">
            <w:pPr>
              <w:pStyle w:val="Normal1"/>
              <w:spacing w:line="240" w:lineRule="auto"/>
              <w:contextualSpacing/>
              <w:rPr>
                <w:rFonts w:ascii="Calibri" w:eastAsia="Calibri" w:hAnsi="Calibri" w:cs="Calibri"/>
                <w:lang w:val="en-IE"/>
              </w:rPr>
            </w:pPr>
          </w:p>
          <w:p w:rsidR="00655DD6" w:rsidRPr="00655DD6" w:rsidRDefault="00655DD6" w:rsidP="00655DD6">
            <w:pPr>
              <w:pStyle w:val="Normal1"/>
              <w:spacing w:line="240" w:lineRule="auto"/>
              <w:contextualSpacing/>
              <w:rPr>
                <w:rFonts w:ascii="Calibri" w:eastAsia="Calibri" w:hAnsi="Calibri" w:cs="Calibri"/>
              </w:rPr>
            </w:pPr>
          </w:p>
          <w:p w:rsidR="00655DD6" w:rsidRPr="00655DD6" w:rsidRDefault="00914E09"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April 2024</w:t>
            </w:r>
          </w:p>
          <w:p w:rsidR="00655DD6" w:rsidRDefault="00655DD6" w:rsidP="00655DD6">
            <w:pPr>
              <w:pStyle w:val="Normal1"/>
              <w:spacing w:line="240" w:lineRule="auto"/>
              <w:ind w:left="173"/>
              <w:contextualSpacing/>
              <w:rPr>
                <w:rFonts w:ascii="Calibri" w:eastAsia="Calibri" w:hAnsi="Calibri" w:cs="Calibri"/>
              </w:rPr>
            </w:pPr>
          </w:p>
          <w:p w:rsidR="00655DD6" w:rsidRPr="00655DD6" w:rsidRDefault="00655DD6" w:rsidP="00655DD6">
            <w:pPr>
              <w:pStyle w:val="Normal1"/>
              <w:spacing w:line="240" w:lineRule="auto"/>
              <w:ind w:left="173"/>
              <w:contextualSpacing/>
              <w:rPr>
                <w:rFonts w:ascii="Calibri" w:eastAsia="Calibri" w:hAnsi="Calibri" w:cs="Calibri"/>
              </w:rPr>
            </w:pPr>
          </w:p>
          <w:p w:rsidR="00CA5B21" w:rsidRDefault="00CA5B21" w:rsidP="00CA5B21">
            <w:pPr>
              <w:pStyle w:val="Normal1"/>
              <w:spacing w:line="240" w:lineRule="auto"/>
              <w:contextualSpacing/>
              <w:rPr>
                <w:rFonts w:ascii="Calibri" w:eastAsia="Calibri" w:hAnsi="Calibri" w:cs="Calibri"/>
              </w:rPr>
            </w:pPr>
          </w:p>
          <w:p w:rsidR="00AC0A9B" w:rsidRPr="00CA5B21" w:rsidRDefault="00AC0A9B" w:rsidP="00CA5B21">
            <w:pPr>
              <w:pStyle w:val="Normal1"/>
              <w:spacing w:line="240" w:lineRule="auto"/>
              <w:contextualSpacing/>
              <w:rPr>
                <w:rFonts w:ascii="Calibri" w:eastAsia="Calibri" w:hAnsi="Calibri" w:cs="Calibri"/>
              </w:rPr>
            </w:pPr>
          </w:p>
          <w:p w:rsidR="00802C7E" w:rsidRPr="00802C7E" w:rsidRDefault="00802C7E"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 2024</w:t>
            </w:r>
          </w:p>
          <w:p w:rsidR="00802C7E" w:rsidRDefault="00802C7E" w:rsidP="00802C7E">
            <w:pPr>
              <w:pStyle w:val="Normal1"/>
              <w:spacing w:line="240" w:lineRule="auto"/>
              <w:contextualSpacing/>
              <w:rPr>
                <w:rFonts w:ascii="Calibri" w:eastAsia="Calibri" w:hAnsi="Calibri" w:cs="Calibri"/>
                <w:lang w:val="en-IE"/>
              </w:rPr>
            </w:pPr>
          </w:p>
          <w:p w:rsidR="00802C7E" w:rsidRDefault="00802C7E" w:rsidP="00802C7E">
            <w:pPr>
              <w:pStyle w:val="Normal1"/>
              <w:spacing w:line="240" w:lineRule="auto"/>
              <w:contextualSpacing/>
              <w:rPr>
                <w:rFonts w:ascii="Calibri" w:eastAsia="Calibri" w:hAnsi="Calibri" w:cs="Calibri"/>
                <w:lang w:val="en-IE"/>
              </w:rPr>
            </w:pPr>
          </w:p>
          <w:p w:rsidR="00802C7E" w:rsidRPr="00802C7E" w:rsidRDefault="00802C7E" w:rsidP="00802C7E">
            <w:pPr>
              <w:pStyle w:val="Normal1"/>
              <w:spacing w:line="240" w:lineRule="auto"/>
              <w:contextualSpacing/>
              <w:rPr>
                <w:rFonts w:ascii="Calibri" w:eastAsia="Calibri" w:hAnsi="Calibri" w:cs="Calibri"/>
              </w:rPr>
            </w:pPr>
          </w:p>
          <w:p w:rsidR="00CA5B21" w:rsidRPr="00CA5B21" w:rsidRDefault="007956C2"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w:t>
            </w:r>
            <w:r w:rsidR="00CA5B21">
              <w:rPr>
                <w:rFonts w:ascii="Calibri" w:eastAsia="Calibri" w:hAnsi="Calibri" w:cs="Calibri"/>
                <w:lang w:val="en-IE"/>
              </w:rPr>
              <w:t xml:space="preserve"> 2024</w:t>
            </w:r>
          </w:p>
          <w:p w:rsidR="00AC0A9B" w:rsidRDefault="00AC0A9B" w:rsidP="00914E09">
            <w:pPr>
              <w:spacing w:after="0"/>
              <w:rPr>
                <w:rFonts w:ascii="Calibri" w:eastAsia="Calibri" w:hAnsi="Calibri" w:cs="Calibri"/>
              </w:rPr>
            </w:pPr>
          </w:p>
          <w:p w:rsidR="00802C7E" w:rsidRDefault="00802C7E" w:rsidP="00914E09">
            <w:pPr>
              <w:spacing w:after="0"/>
              <w:rPr>
                <w:rFonts w:ascii="Calibri" w:eastAsia="Calibri" w:hAnsi="Calibri" w:cs="Calibri"/>
              </w:rPr>
            </w:pPr>
          </w:p>
          <w:p w:rsidR="00830607" w:rsidRPr="00914E09" w:rsidRDefault="00830607" w:rsidP="00914E09">
            <w:pPr>
              <w:spacing w:after="0"/>
              <w:rPr>
                <w:rFonts w:ascii="Calibri" w:eastAsia="Calibri" w:hAnsi="Calibri" w:cs="Calibri"/>
              </w:rPr>
            </w:pPr>
          </w:p>
          <w:p w:rsidR="00802C7E" w:rsidRPr="00802C7E" w:rsidRDefault="00802C7E"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 2025</w:t>
            </w:r>
          </w:p>
          <w:p w:rsidR="00802C7E" w:rsidRDefault="00802C7E" w:rsidP="00802C7E">
            <w:pPr>
              <w:pStyle w:val="Normal1"/>
              <w:spacing w:line="240" w:lineRule="auto"/>
              <w:ind w:left="173"/>
              <w:contextualSpacing/>
              <w:rPr>
                <w:rFonts w:ascii="Calibri" w:eastAsia="Calibri" w:hAnsi="Calibri" w:cs="Calibri"/>
              </w:rPr>
            </w:pPr>
          </w:p>
          <w:p w:rsidR="00802C7E" w:rsidRDefault="00802C7E" w:rsidP="00802C7E">
            <w:pPr>
              <w:pStyle w:val="Normal1"/>
              <w:spacing w:line="240" w:lineRule="auto"/>
              <w:ind w:left="173"/>
              <w:contextualSpacing/>
              <w:rPr>
                <w:rFonts w:ascii="Calibri" w:eastAsia="Calibri" w:hAnsi="Calibri" w:cs="Calibri"/>
              </w:rPr>
            </w:pPr>
          </w:p>
          <w:p w:rsidR="00802C7E" w:rsidRDefault="00802C7E" w:rsidP="00802C7E">
            <w:pPr>
              <w:pStyle w:val="Normal1"/>
              <w:spacing w:line="240" w:lineRule="auto"/>
              <w:ind w:left="173"/>
              <w:contextualSpacing/>
              <w:rPr>
                <w:rFonts w:ascii="Calibri" w:eastAsia="Calibri" w:hAnsi="Calibri" w:cs="Calibri"/>
              </w:rPr>
            </w:pPr>
          </w:p>
          <w:p w:rsidR="00830607" w:rsidRDefault="00830607" w:rsidP="00802C7E">
            <w:pPr>
              <w:pStyle w:val="Normal1"/>
              <w:spacing w:line="240" w:lineRule="auto"/>
              <w:ind w:left="173"/>
              <w:contextualSpacing/>
              <w:rPr>
                <w:rFonts w:ascii="Calibri" w:eastAsia="Calibri" w:hAnsi="Calibri" w:cs="Calibri"/>
              </w:rPr>
            </w:pPr>
          </w:p>
          <w:p w:rsidR="00830607" w:rsidRDefault="00830607" w:rsidP="00802C7E">
            <w:pPr>
              <w:pStyle w:val="Normal1"/>
              <w:spacing w:line="240" w:lineRule="auto"/>
              <w:ind w:left="173"/>
              <w:contextualSpacing/>
              <w:rPr>
                <w:rFonts w:ascii="Calibri" w:eastAsia="Calibri" w:hAnsi="Calibri" w:cs="Calibri"/>
              </w:rPr>
            </w:pPr>
          </w:p>
          <w:p w:rsidR="00830607" w:rsidRPr="00802C7E" w:rsidRDefault="00830607" w:rsidP="00802C7E">
            <w:pPr>
              <w:pStyle w:val="Normal1"/>
              <w:spacing w:line="240" w:lineRule="auto"/>
              <w:ind w:left="173"/>
              <w:contextualSpacing/>
              <w:rPr>
                <w:rFonts w:ascii="Calibri" w:eastAsia="Calibri" w:hAnsi="Calibri" w:cs="Calibri"/>
              </w:rPr>
            </w:pPr>
          </w:p>
          <w:p w:rsidR="00CA5B21" w:rsidRPr="00EE0156" w:rsidRDefault="00CA5B21"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 2025</w:t>
            </w:r>
          </w:p>
          <w:p w:rsidR="00EE0156" w:rsidRDefault="00EE0156" w:rsidP="00EE0156">
            <w:pPr>
              <w:pStyle w:val="Normal1"/>
              <w:spacing w:line="240" w:lineRule="auto"/>
              <w:contextualSpacing/>
              <w:rPr>
                <w:rFonts w:ascii="Calibri" w:eastAsia="Calibri" w:hAnsi="Calibri" w:cs="Calibri"/>
                <w:lang w:val="en-IE"/>
              </w:rPr>
            </w:pPr>
          </w:p>
          <w:p w:rsidR="00EE0156" w:rsidRDefault="00EE0156" w:rsidP="00EE0156">
            <w:pPr>
              <w:pStyle w:val="Normal1"/>
              <w:spacing w:line="240" w:lineRule="auto"/>
              <w:contextualSpacing/>
              <w:rPr>
                <w:rFonts w:ascii="Calibri" w:eastAsia="Calibri" w:hAnsi="Calibri" w:cs="Calibri"/>
                <w:lang w:val="en-IE"/>
              </w:rPr>
            </w:pPr>
          </w:p>
          <w:p w:rsidR="00EE0156" w:rsidRDefault="00EE0156" w:rsidP="00EE0156">
            <w:pPr>
              <w:pStyle w:val="Normal1"/>
              <w:spacing w:line="240" w:lineRule="auto"/>
              <w:contextualSpacing/>
              <w:rPr>
                <w:rFonts w:ascii="Calibri" w:eastAsia="Calibri" w:hAnsi="Calibri" w:cs="Calibri"/>
                <w:lang w:val="en-IE"/>
              </w:rPr>
            </w:pPr>
          </w:p>
          <w:p w:rsidR="00EE0156" w:rsidRDefault="00EE0156" w:rsidP="00EE0156">
            <w:pPr>
              <w:pStyle w:val="Normal1"/>
              <w:spacing w:line="240" w:lineRule="auto"/>
              <w:contextualSpacing/>
              <w:rPr>
                <w:rFonts w:ascii="Calibri" w:eastAsia="Calibri" w:hAnsi="Calibri" w:cs="Calibri"/>
              </w:rPr>
            </w:pPr>
          </w:p>
          <w:p w:rsidR="00914E09" w:rsidRPr="00EE0156" w:rsidRDefault="00914E09" w:rsidP="00EE0156">
            <w:pPr>
              <w:pStyle w:val="Normal1"/>
              <w:spacing w:line="240" w:lineRule="auto"/>
              <w:contextualSpacing/>
              <w:rPr>
                <w:rFonts w:ascii="Calibri" w:eastAsia="Calibri" w:hAnsi="Calibri" w:cs="Calibri"/>
              </w:rPr>
            </w:pPr>
          </w:p>
          <w:p w:rsidR="00EE0156" w:rsidRPr="00B363BB" w:rsidRDefault="00802C7E"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 2026</w:t>
            </w: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Pr="00B363BB" w:rsidRDefault="00B363BB" w:rsidP="00B363BB">
            <w:pPr>
              <w:pStyle w:val="Normal1"/>
              <w:spacing w:line="240" w:lineRule="auto"/>
              <w:contextualSpacing/>
              <w:rPr>
                <w:rFonts w:ascii="Calibri" w:eastAsia="Calibri" w:hAnsi="Calibri" w:cs="Calibri"/>
              </w:rPr>
            </w:pPr>
          </w:p>
          <w:p w:rsidR="00B363BB" w:rsidRPr="00655DD6" w:rsidRDefault="00802C7E"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Jan 2023 – June 2026</w:t>
            </w:r>
          </w:p>
        </w:tc>
        <w:tc>
          <w:tcPr>
            <w:tcW w:w="3119" w:type="dxa"/>
            <w:tcBorders>
              <w:bottom w:val="single" w:sz="4" w:space="0" w:color="000000"/>
            </w:tcBorders>
          </w:tcPr>
          <w:p w:rsidR="00655DD6" w:rsidRDefault="00775BEF" w:rsidP="007956C2">
            <w:pPr>
              <w:pStyle w:val="Normal1"/>
              <w:numPr>
                <w:ilvl w:val="0"/>
                <w:numId w:val="14"/>
              </w:numPr>
              <w:spacing w:line="240" w:lineRule="auto"/>
              <w:ind w:left="173" w:hanging="173"/>
              <w:contextualSpacing/>
              <w:rPr>
                <w:rFonts w:ascii="Calibri" w:eastAsia="Calibri" w:hAnsi="Calibri" w:cs="Calibri"/>
              </w:rPr>
            </w:pPr>
            <w:r w:rsidRPr="00655DD6">
              <w:rPr>
                <w:rFonts w:ascii="Calibri" w:eastAsia="Calibri" w:hAnsi="Calibri" w:cs="Calibri"/>
                <w:lang w:val="en-IE"/>
              </w:rPr>
              <w:lastRenderedPageBreak/>
              <w:t>Digital Learning Team</w:t>
            </w:r>
          </w:p>
          <w:p w:rsidR="007956C2" w:rsidRPr="007956C2" w:rsidRDefault="007956C2" w:rsidP="007956C2">
            <w:pPr>
              <w:pStyle w:val="Normal1"/>
              <w:spacing w:line="240" w:lineRule="auto"/>
              <w:ind w:left="173"/>
              <w:contextualSpacing/>
              <w:rPr>
                <w:rFonts w:ascii="Calibri" w:eastAsia="Calibri" w:hAnsi="Calibri" w:cs="Calibri"/>
              </w:rPr>
            </w:pPr>
          </w:p>
          <w:p w:rsidR="00655DD6" w:rsidRDefault="00655DD6" w:rsidP="00655DD6">
            <w:pPr>
              <w:pStyle w:val="Normal1"/>
              <w:spacing w:line="240" w:lineRule="auto"/>
              <w:contextualSpacing/>
              <w:rPr>
                <w:rFonts w:ascii="Calibri" w:eastAsia="Calibri" w:hAnsi="Calibri" w:cs="Calibri"/>
              </w:rPr>
            </w:pPr>
          </w:p>
          <w:p w:rsidR="00802C7E" w:rsidRPr="00655DD6" w:rsidRDefault="00802C7E" w:rsidP="00655DD6">
            <w:pPr>
              <w:pStyle w:val="Normal1"/>
              <w:spacing w:line="240" w:lineRule="auto"/>
              <w:contextualSpacing/>
              <w:rPr>
                <w:rFonts w:ascii="Calibri" w:eastAsia="Calibri" w:hAnsi="Calibri" w:cs="Calibri"/>
              </w:rPr>
            </w:pPr>
          </w:p>
          <w:p w:rsidR="00655DD6" w:rsidRPr="00655DD6" w:rsidRDefault="00655DD6" w:rsidP="00655DD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DT to arrange support – All staff</w:t>
            </w:r>
          </w:p>
          <w:p w:rsidR="00655DD6" w:rsidRDefault="00655DD6" w:rsidP="00655DD6">
            <w:pPr>
              <w:pStyle w:val="Normal1"/>
              <w:spacing w:line="240" w:lineRule="auto"/>
              <w:ind w:left="173"/>
              <w:contextualSpacing/>
              <w:rPr>
                <w:rFonts w:ascii="Calibri" w:eastAsia="Calibri" w:hAnsi="Calibri" w:cs="Calibri"/>
              </w:rPr>
            </w:pPr>
          </w:p>
          <w:p w:rsidR="007956C2" w:rsidRDefault="007956C2" w:rsidP="00CA5B21">
            <w:pPr>
              <w:pStyle w:val="Normal1"/>
              <w:spacing w:line="240" w:lineRule="auto"/>
              <w:contextualSpacing/>
              <w:rPr>
                <w:rFonts w:ascii="Calibri" w:eastAsia="Calibri" w:hAnsi="Calibri" w:cs="Calibri"/>
              </w:rPr>
            </w:pPr>
          </w:p>
          <w:p w:rsidR="00AC0A9B" w:rsidRPr="00655DD6" w:rsidRDefault="00AC0A9B" w:rsidP="00CA5B21">
            <w:pPr>
              <w:pStyle w:val="Normal1"/>
              <w:spacing w:line="240" w:lineRule="auto"/>
              <w:contextualSpacing/>
              <w:rPr>
                <w:rFonts w:ascii="Calibri" w:eastAsia="Calibri" w:hAnsi="Calibri" w:cs="Calibri"/>
              </w:rPr>
            </w:pPr>
          </w:p>
          <w:p w:rsidR="00802C7E" w:rsidRPr="00802C7E" w:rsidRDefault="00802C7E" w:rsidP="00655DD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Digital Learning Team</w:t>
            </w:r>
          </w:p>
          <w:p w:rsidR="00655DD6" w:rsidRPr="00655DD6" w:rsidRDefault="00655DD6" w:rsidP="00655DD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All teachers </w:t>
            </w:r>
            <w:r w:rsidR="00CA5B21">
              <w:rPr>
                <w:rFonts w:ascii="Calibri" w:eastAsia="Calibri" w:hAnsi="Calibri" w:cs="Calibri"/>
                <w:lang w:val="en-IE"/>
              </w:rPr>
              <w:t xml:space="preserve">and pupils. </w:t>
            </w:r>
          </w:p>
          <w:p w:rsidR="00655DD6" w:rsidRDefault="00655DD6" w:rsidP="00655DD6">
            <w:pPr>
              <w:pStyle w:val="Normal1"/>
              <w:spacing w:line="240" w:lineRule="auto"/>
              <w:contextualSpacing/>
              <w:rPr>
                <w:rFonts w:ascii="Calibri" w:eastAsia="Calibri" w:hAnsi="Calibri" w:cs="Calibri"/>
                <w:lang w:val="en-IE"/>
              </w:rPr>
            </w:pPr>
          </w:p>
          <w:p w:rsidR="00AC0A9B" w:rsidRPr="00655DD6" w:rsidRDefault="00AC0A9B" w:rsidP="00655DD6">
            <w:pPr>
              <w:pStyle w:val="Normal1"/>
              <w:spacing w:line="240" w:lineRule="auto"/>
              <w:contextualSpacing/>
              <w:rPr>
                <w:rFonts w:ascii="Calibri" w:eastAsia="Calibri" w:hAnsi="Calibri" w:cs="Calibri"/>
              </w:rPr>
            </w:pPr>
          </w:p>
          <w:p w:rsidR="00EE0156" w:rsidRPr="00EE0156" w:rsidRDefault="00655DD6" w:rsidP="00EE015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All teachers and pupils  </w:t>
            </w:r>
          </w:p>
          <w:p w:rsidR="00EE0156" w:rsidRDefault="00EE0156" w:rsidP="00EE0156">
            <w:pPr>
              <w:pStyle w:val="Normal1"/>
              <w:spacing w:line="240" w:lineRule="auto"/>
              <w:contextualSpacing/>
              <w:rPr>
                <w:rFonts w:ascii="Calibri" w:eastAsia="Calibri" w:hAnsi="Calibri" w:cs="Calibri"/>
                <w:lang w:val="en-IE"/>
              </w:rPr>
            </w:pPr>
          </w:p>
          <w:p w:rsidR="00EE0156" w:rsidRDefault="00EE0156" w:rsidP="00EE0156">
            <w:pPr>
              <w:pStyle w:val="Normal1"/>
              <w:spacing w:line="240" w:lineRule="auto"/>
              <w:contextualSpacing/>
              <w:rPr>
                <w:rFonts w:ascii="Calibri" w:eastAsia="Calibri" w:hAnsi="Calibri" w:cs="Calibri"/>
                <w:lang w:val="en-IE"/>
              </w:rPr>
            </w:pPr>
          </w:p>
          <w:p w:rsidR="00914E09" w:rsidRDefault="00914E09" w:rsidP="00EE0156">
            <w:pPr>
              <w:pStyle w:val="Normal1"/>
              <w:spacing w:line="240" w:lineRule="auto"/>
              <w:contextualSpacing/>
              <w:rPr>
                <w:rFonts w:ascii="Calibri" w:eastAsia="Calibri" w:hAnsi="Calibri" w:cs="Calibri"/>
              </w:rPr>
            </w:pPr>
          </w:p>
          <w:p w:rsidR="00802C7E" w:rsidRPr="00802C7E" w:rsidRDefault="00802C7E" w:rsidP="00EE015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All teacher and pupils</w:t>
            </w:r>
          </w:p>
          <w:p w:rsidR="00802C7E" w:rsidRPr="00802C7E" w:rsidRDefault="00802C7E" w:rsidP="00802C7E">
            <w:pPr>
              <w:pStyle w:val="Normal1"/>
              <w:spacing w:line="240" w:lineRule="auto"/>
              <w:ind w:left="173"/>
              <w:contextualSpacing/>
              <w:rPr>
                <w:rFonts w:ascii="Calibri" w:eastAsia="Calibri" w:hAnsi="Calibri" w:cs="Calibri"/>
              </w:rPr>
            </w:pPr>
          </w:p>
          <w:p w:rsidR="00802C7E" w:rsidRDefault="00802C7E" w:rsidP="00802C7E">
            <w:pPr>
              <w:pStyle w:val="Normal1"/>
              <w:spacing w:line="240" w:lineRule="auto"/>
              <w:ind w:left="173"/>
              <w:contextualSpacing/>
              <w:rPr>
                <w:rFonts w:ascii="Calibri" w:eastAsia="Calibri" w:hAnsi="Calibri" w:cs="Calibri"/>
              </w:rPr>
            </w:pPr>
          </w:p>
          <w:p w:rsidR="00802C7E" w:rsidRDefault="00802C7E" w:rsidP="00802C7E">
            <w:pPr>
              <w:pStyle w:val="Normal1"/>
              <w:spacing w:line="240" w:lineRule="auto"/>
              <w:ind w:left="173"/>
              <w:contextualSpacing/>
              <w:rPr>
                <w:rFonts w:ascii="Calibri" w:eastAsia="Calibri" w:hAnsi="Calibri" w:cs="Calibri"/>
              </w:rPr>
            </w:pPr>
          </w:p>
          <w:p w:rsidR="00830607" w:rsidRDefault="00830607" w:rsidP="00802C7E">
            <w:pPr>
              <w:pStyle w:val="Normal1"/>
              <w:spacing w:line="240" w:lineRule="auto"/>
              <w:ind w:left="173"/>
              <w:contextualSpacing/>
              <w:rPr>
                <w:rFonts w:ascii="Calibri" w:eastAsia="Calibri" w:hAnsi="Calibri" w:cs="Calibri"/>
              </w:rPr>
            </w:pPr>
          </w:p>
          <w:p w:rsidR="00830607" w:rsidRDefault="00830607" w:rsidP="00802C7E">
            <w:pPr>
              <w:pStyle w:val="Normal1"/>
              <w:spacing w:line="240" w:lineRule="auto"/>
              <w:ind w:left="173"/>
              <w:contextualSpacing/>
              <w:rPr>
                <w:rFonts w:ascii="Calibri" w:eastAsia="Calibri" w:hAnsi="Calibri" w:cs="Calibri"/>
              </w:rPr>
            </w:pPr>
          </w:p>
          <w:p w:rsidR="00830607" w:rsidRPr="00802C7E" w:rsidRDefault="00830607" w:rsidP="00802C7E">
            <w:pPr>
              <w:pStyle w:val="Normal1"/>
              <w:spacing w:line="240" w:lineRule="auto"/>
              <w:ind w:left="173"/>
              <w:contextualSpacing/>
              <w:rPr>
                <w:rFonts w:ascii="Calibri" w:eastAsia="Calibri" w:hAnsi="Calibri" w:cs="Calibri"/>
              </w:rPr>
            </w:pPr>
          </w:p>
          <w:p w:rsidR="00EE0156" w:rsidRPr="00B363BB" w:rsidRDefault="00EE0156" w:rsidP="00EE0156">
            <w:pPr>
              <w:pStyle w:val="Normal1"/>
              <w:numPr>
                <w:ilvl w:val="0"/>
                <w:numId w:val="14"/>
              </w:numPr>
              <w:spacing w:line="240" w:lineRule="auto"/>
              <w:ind w:left="173" w:hanging="173"/>
              <w:contextualSpacing/>
              <w:rPr>
                <w:rFonts w:ascii="Calibri" w:eastAsia="Calibri" w:hAnsi="Calibri" w:cs="Calibri"/>
              </w:rPr>
            </w:pPr>
            <w:r w:rsidRPr="00EE0156">
              <w:rPr>
                <w:rFonts w:ascii="Calibri" w:eastAsia="Calibri" w:hAnsi="Calibri" w:cs="Calibri"/>
                <w:lang w:val="en-IE"/>
              </w:rPr>
              <w:t xml:space="preserve">All teachers and pupils  </w:t>
            </w: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Default="00B363BB" w:rsidP="00B363BB">
            <w:pPr>
              <w:pStyle w:val="Normal1"/>
              <w:spacing w:line="240" w:lineRule="auto"/>
              <w:contextualSpacing/>
              <w:rPr>
                <w:rFonts w:ascii="Calibri" w:eastAsia="Calibri" w:hAnsi="Calibri" w:cs="Calibri"/>
                <w:lang w:val="en-IE"/>
              </w:rPr>
            </w:pPr>
          </w:p>
          <w:p w:rsidR="00B363BB" w:rsidRPr="00B363BB" w:rsidRDefault="00B363BB" w:rsidP="00B363BB">
            <w:pPr>
              <w:pStyle w:val="Normal1"/>
              <w:spacing w:line="240" w:lineRule="auto"/>
              <w:contextualSpacing/>
              <w:rPr>
                <w:rFonts w:ascii="Calibri" w:eastAsia="Calibri" w:hAnsi="Calibri" w:cs="Calibri"/>
              </w:rPr>
            </w:pPr>
          </w:p>
          <w:p w:rsidR="00B363BB" w:rsidRPr="006D04A4" w:rsidRDefault="00B363BB" w:rsidP="00EE015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All staff</w:t>
            </w: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Default="006D04A4" w:rsidP="006D04A4">
            <w:pPr>
              <w:pStyle w:val="Normal1"/>
              <w:spacing w:line="240" w:lineRule="auto"/>
              <w:contextualSpacing/>
              <w:rPr>
                <w:rFonts w:ascii="Calibri" w:eastAsia="Calibri" w:hAnsi="Calibri" w:cs="Calibri"/>
                <w:lang w:val="en-IE"/>
              </w:rPr>
            </w:pPr>
          </w:p>
          <w:p w:rsidR="006D04A4" w:rsidRPr="006D04A4" w:rsidRDefault="006D04A4" w:rsidP="006D04A4">
            <w:pPr>
              <w:pStyle w:val="Normal1"/>
              <w:spacing w:line="240" w:lineRule="auto"/>
              <w:contextualSpacing/>
              <w:rPr>
                <w:rFonts w:ascii="Calibri" w:eastAsia="Calibri" w:hAnsi="Calibri" w:cs="Calibri"/>
              </w:rPr>
            </w:pPr>
          </w:p>
          <w:p w:rsidR="006D04A4" w:rsidRPr="00EE0156" w:rsidRDefault="006D04A4" w:rsidP="00EE015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All staff</w:t>
            </w:r>
          </w:p>
        </w:tc>
        <w:tc>
          <w:tcPr>
            <w:tcW w:w="3685" w:type="dxa"/>
            <w:tcBorders>
              <w:bottom w:val="single" w:sz="4" w:space="0" w:color="000000"/>
            </w:tcBorders>
          </w:tcPr>
          <w:p w:rsidR="00655DD6" w:rsidRPr="00CA5B21" w:rsidRDefault="00E03FE2" w:rsidP="00B15357">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lastRenderedPageBreak/>
              <w:t>E</w:t>
            </w:r>
            <w:r w:rsidR="00655DD6">
              <w:rPr>
                <w:rFonts w:ascii="Calibri" w:eastAsia="Calibri" w:hAnsi="Calibri" w:cs="Calibri"/>
                <w:lang w:val="en-IE"/>
              </w:rPr>
              <w:t>ach classroom will be equ</w:t>
            </w:r>
            <w:r w:rsidR="00802C7E">
              <w:rPr>
                <w:rFonts w:ascii="Calibri" w:eastAsia="Calibri" w:hAnsi="Calibri" w:cs="Calibri"/>
                <w:lang w:val="en-IE"/>
              </w:rPr>
              <w:t>ipped with its own set of iPads and headsets.</w:t>
            </w:r>
          </w:p>
          <w:p w:rsidR="00CA5B21" w:rsidRPr="00CA5B21" w:rsidRDefault="00CA5B21" w:rsidP="00CA5B21">
            <w:pPr>
              <w:pStyle w:val="Normal1"/>
              <w:spacing w:line="240" w:lineRule="auto"/>
              <w:contextualSpacing/>
              <w:rPr>
                <w:rFonts w:ascii="Calibri" w:eastAsia="Calibri" w:hAnsi="Calibri" w:cs="Calibri"/>
              </w:rPr>
            </w:pPr>
          </w:p>
          <w:p w:rsidR="00CA5B21" w:rsidRPr="007956C2" w:rsidRDefault="00CA5B21" w:rsidP="00CA5B21">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Teachers will feel more </w:t>
            </w:r>
            <w:r w:rsidR="007956C2">
              <w:rPr>
                <w:rFonts w:ascii="Calibri" w:eastAsia="Calibri" w:hAnsi="Calibri" w:cs="Calibri"/>
                <w:lang w:val="en-IE"/>
              </w:rPr>
              <w:t xml:space="preserve">knowledgeable and </w:t>
            </w:r>
            <w:r>
              <w:rPr>
                <w:rFonts w:ascii="Calibri" w:eastAsia="Calibri" w:hAnsi="Calibri" w:cs="Calibri"/>
                <w:lang w:val="en-IE"/>
              </w:rPr>
              <w:t xml:space="preserve">confident </w:t>
            </w:r>
            <w:r w:rsidR="007956C2">
              <w:rPr>
                <w:rFonts w:ascii="Calibri" w:eastAsia="Calibri" w:hAnsi="Calibri" w:cs="Calibri"/>
                <w:lang w:val="en-IE"/>
              </w:rPr>
              <w:t>to use digital technologies</w:t>
            </w:r>
            <w:r>
              <w:rPr>
                <w:rFonts w:ascii="Calibri" w:eastAsia="Calibri" w:hAnsi="Calibri" w:cs="Calibri"/>
                <w:lang w:val="en-IE"/>
              </w:rPr>
              <w:t xml:space="preserve"> purposefully in their classroom. </w:t>
            </w:r>
          </w:p>
          <w:p w:rsidR="007956C2" w:rsidRPr="00CA5B21" w:rsidRDefault="007956C2" w:rsidP="007956C2">
            <w:pPr>
              <w:pStyle w:val="Normal1"/>
              <w:spacing w:line="240" w:lineRule="auto"/>
              <w:contextualSpacing/>
              <w:rPr>
                <w:rFonts w:ascii="Calibri" w:eastAsia="Calibri" w:hAnsi="Calibri" w:cs="Calibri"/>
              </w:rPr>
            </w:pPr>
          </w:p>
          <w:p w:rsidR="00802C7E" w:rsidRPr="00802C7E" w:rsidRDefault="00802C7E" w:rsidP="00802C7E">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By June 2024, Apple Classroom will have been set up on each iPad and teachers feel confident in using it.</w:t>
            </w:r>
          </w:p>
          <w:p w:rsidR="00802C7E" w:rsidRPr="00802C7E" w:rsidRDefault="00802C7E" w:rsidP="00802C7E">
            <w:pPr>
              <w:pStyle w:val="Normal1"/>
              <w:spacing w:line="240" w:lineRule="auto"/>
              <w:contextualSpacing/>
              <w:rPr>
                <w:rFonts w:ascii="Calibri" w:eastAsia="Calibri" w:hAnsi="Calibri" w:cs="Calibri"/>
              </w:rPr>
            </w:pPr>
          </w:p>
          <w:p w:rsidR="00802C7E" w:rsidRPr="00802C7E" w:rsidRDefault="00914E09" w:rsidP="00802C7E">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By June 2024</w:t>
            </w:r>
            <w:r w:rsidR="00655DD6">
              <w:rPr>
                <w:rFonts w:ascii="Calibri" w:eastAsia="Calibri" w:hAnsi="Calibri" w:cs="Calibri"/>
                <w:lang w:val="en-IE"/>
              </w:rPr>
              <w:t xml:space="preserve">, each </w:t>
            </w:r>
            <w:r w:rsidR="00802C7E">
              <w:rPr>
                <w:rFonts w:ascii="Calibri" w:eastAsia="Calibri" w:hAnsi="Calibri" w:cs="Calibri"/>
                <w:lang w:val="en-IE"/>
              </w:rPr>
              <w:t>teacher will have introduced one digital tool</w:t>
            </w:r>
            <w:r w:rsidR="00655DD6">
              <w:rPr>
                <w:rFonts w:ascii="Calibri" w:eastAsia="Calibri" w:hAnsi="Calibri" w:cs="Calibri"/>
                <w:lang w:val="en-IE"/>
              </w:rPr>
              <w:t xml:space="preserve"> to </w:t>
            </w:r>
            <w:r w:rsidR="00655DD6">
              <w:rPr>
                <w:rFonts w:ascii="Calibri" w:eastAsia="Calibri" w:hAnsi="Calibri" w:cs="Calibri"/>
                <w:lang w:val="en-IE"/>
              </w:rPr>
              <w:lastRenderedPageBreak/>
              <w:t>his/her class that can suppo</w:t>
            </w:r>
            <w:r w:rsidR="00802C7E">
              <w:rPr>
                <w:rFonts w:ascii="Calibri" w:eastAsia="Calibri" w:hAnsi="Calibri" w:cs="Calibri"/>
                <w:lang w:val="en-IE"/>
              </w:rPr>
              <w:t xml:space="preserve">rt their independent learning. </w:t>
            </w:r>
          </w:p>
          <w:p w:rsidR="00802C7E" w:rsidRPr="00655DD6" w:rsidRDefault="00802C7E" w:rsidP="00830607">
            <w:pPr>
              <w:pStyle w:val="Normal1"/>
              <w:numPr>
                <w:ilvl w:val="0"/>
                <w:numId w:val="14"/>
              </w:numPr>
              <w:spacing w:line="240" w:lineRule="auto"/>
              <w:ind w:left="173" w:right="-114" w:hanging="173"/>
              <w:contextualSpacing/>
              <w:rPr>
                <w:rFonts w:ascii="Calibri" w:eastAsia="Calibri" w:hAnsi="Calibri" w:cs="Calibri"/>
              </w:rPr>
            </w:pPr>
            <w:r>
              <w:rPr>
                <w:rFonts w:ascii="Calibri" w:eastAsia="Calibri" w:hAnsi="Calibri" w:cs="Calibri"/>
                <w:lang w:val="en-IE"/>
              </w:rPr>
              <w:t xml:space="preserve">By June 2025, each </w:t>
            </w:r>
            <w:r w:rsidR="00830607">
              <w:rPr>
                <w:rFonts w:ascii="Calibri" w:eastAsia="Calibri" w:hAnsi="Calibri" w:cs="Calibri"/>
                <w:lang w:val="en-IE"/>
              </w:rPr>
              <w:t>teacher will have introduced 2</w:t>
            </w:r>
            <w:r>
              <w:rPr>
                <w:rFonts w:ascii="Calibri" w:eastAsia="Calibri" w:hAnsi="Calibri" w:cs="Calibri"/>
                <w:lang w:val="en-IE"/>
              </w:rPr>
              <w:t xml:space="preserve"> different digital tools to h</w:t>
            </w:r>
            <w:r w:rsidR="00830607">
              <w:rPr>
                <w:rFonts w:ascii="Calibri" w:eastAsia="Calibri" w:hAnsi="Calibri" w:cs="Calibri"/>
                <w:lang w:val="en-IE"/>
              </w:rPr>
              <w:t>is/her class and uses them regularly to support teaching and learning in the new Primary Curriculum.</w:t>
            </w:r>
          </w:p>
          <w:p w:rsidR="00AC0A9B" w:rsidRPr="00914E09" w:rsidRDefault="00AC0A9B" w:rsidP="00CA5B21">
            <w:pPr>
              <w:pStyle w:val="Normal1"/>
              <w:spacing w:line="240" w:lineRule="auto"/>
              <w:contextualSpacing/>
              <w:rPr>
                <w:rFonts w:ascii="Calibri" w:eastAsia="Calibri" w:hAnsi="Calibri" w:cs="Calibri"/>
                <w:lang w:val="en-IE"/>
              </w:rPr>
            </w:pPr>
          </w:p>
          <w:p w:rsidR="00EE0156" w:rsidRPr="00EE0156" w:rsidRDefault="00CA5B21" w:rsidP="00EE0156">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By June 2025, all pupils will have experienced s</w:t>
            </w:r>
            <w:r w:rsidR="00B15357" w:rsidRPr="00655DD6">
              <w:rPr>
                <w:rFonts w:ascii="Calibri" w:eastAsia="Calibri" w:hAnsi="Calibri" w:cs="Calibri"/>
                <w:lang w:val="en-IE"/>
              </w:rPr>
              <w:t>tation teac</w:t>
            </w:r>
            <w:r>
              <w:rPr>
                <w:rFonts w:ascii="Calibri" w:eastAsia="Calibri" w:hAnsi="Calibri" w:cs="Calibri"/>
                <w:lang w:val="en-IE"/>
              </w:rPr>
              <w:t>hing activities in numeracy that</w:t>
            </w:r>
            <w:r w:rsidR="00B15357" w:rsidRPr="00655DD6">
              <w:rPr>
                <w:rFonts w:ascii="Calibri" w:eastAsia="Calibri" w:hAnsi="Calibri" w:cs="Calibri"/>
                <w:lang w:val="en-IE"/>
              </w:rPr>
              <w:t xml:space="preserve"> incorporate</w:t>
            </w:r>
            <w:r>
              <w:rPr>
                <w:rFonts w:ascii="Calibri" w:eastAsia="Calibri" w:hAnsi="Calibri" w:cs="Calibri"/>
                <w:lang w:val="en-IE"/>
              </w:rPr>
              <w:t>d</w:t>
            </w:r>
            <w:r w:rsidR="00B15357" w:rsidRPr="00655DD6">
              <w:rPr>
                <w:rFonts w:ascii="Calibri" w:eastAsia="Calibri" w:hAnsi="Calibri" w:cs="Calibri"/>
                <w:lang w:val="en-IE"/>
              </w:rPr>
              <w:t xml:space="preserve"> one digital learning station / element. </w:t>
            </w:r>
          </w:p>
          <w:p w:rsidR="00EE0156" w:rsidRPr="00EE0156" w:rsidRDefault="00EE0156" w:rsidP="00EE0156">
            <w:pPr>
              <w:pStyle w:val="Normal1"/>
              <w:spacing w:line="240" w:lineRule="auto"/>
              <w:contextualSpacing/>
              <w:rPr>
                <w:rFonts w:ascii="Calibri" w:eastAsia="Calibri" w:hAnsi="Calibri" w:cs="Calibri"/>
              </w:rPr>
            </w:pPr>
          </w:p>
          <w:p w:rsidR="00EE0156" w:rsidRPr="00B363BB" w:rsidRDefault="00802C7E" w:rsidP="007956C2">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By June 2026</w:t>
            </w:r>
            <w:r w:rsidR="00EE0156">
              <w:rPr>
                <w:rFonts w:ascii="Calibri" w:eastAsia="Calibri" w:hAnsi="Calibri" w:cs="Calibri"/>
                <w:lang w:val="en-IE"/>
              </w:rPr>
              <w:t xml:space="preserve">, all pupils will have experienced coding and computational thinking activities in their classes. </w:t>
            </w:r>
            <w:r w:rsidR="00B363BB">
              <w:rPr>
                <w:rFonts w:ascii="Calibri" w:eastAsia="Calibri" w:hAnsi="Calibri" w:cs="Calibri"/>
                <w:lang w:val="en-IE"/>
              </w:rPr>
              <w:t xml:space="preserve">Evidence of some pupils’ work will be published on the school’s website. </w:t>
            </w:r>
          </w:p>
          <w:p w:rsidR="00B363BB" w:rsidRDefault="00B363BB" w:rsidP="00B363BB">
            <w:pPr>
              <w:pStyle w:val="ListParagraph"/>
              <w:rPr>
                <w:rFonts w:ascii="Calibri" w:eastAsia="Calibri" w:hAnsi="Calibri" w:cs="Calibri"/>
              </w:rPr>
            </w:pPr>
          </w:p>
          <w:p w:rsidR="00B363BB" w:rsidRDefault="00B363BB" w:rsidP="00B363BB">
            <w:pPr>
              <w:pStyle w:val="ListParagraph"/>
              <w:rPr>
                <w:rFonts w:ascii="Calibri" w:eastAsia="Calibri" w:hAnsi="Calibri" w:cs="Calibri"/>
              </w:rPr>
            </w:pPr>
          </w:p>
          <w:p w:rsidR="00B363BB" w:rsidRDefault="00B363BB" w:rsidP="00B363BB">
            <w:pPr>
              <w:pStyle w:val="ListParagraph"/>
              <w:rPr>
                <w:rFonts w:ascii="Calibri" w:eastAsia="Calibri" w:hAnsi="Calibri" w:cs="Calibri"/>
              </w:rPr>
            </w:pPr>
          </w:p>
          <w:p w:rsidR="00B363BB" w:rsidRDefault="00B363BB" w:rsidP="00B363BB">
            <w:pPr>
              <w:pStyle w:val="ListParagraph"/>
              <w:rPr>
                <w:rFonts w:ascii="Calibri" w:eastAsia="Calibri" w:hAnsi="Calibri" w:cs="Calibri"/>
              </w:rPr>
            </w:pPr>
          </w:p>
          <w:p w:rsidR="002A3A85" w:rsidRDefault="002A3A85" w:rsidP="00B363BB">
            <w:pPr>
              <w:pStyle w:val="ListParagraph"/>
              <w:rPr>
                <w:rFonts w:ascii="Calibri" w:eastAsia="Calibri" w:hAnsi="Calibri" w:cs="Calibri"/>
              </w:rPr>
            </w:pPr>
          </w:p>
          <w:p w:rsidR="00914E09" w:rsidRDefault="00914E09" w:rsidP="00B363BB">
            <w:pPr>
              <w:pStyle w:val="ListParagraph"/>
              <w:rPr>
                <w:rFonts w:ascii="Calibri" w:eastAsia="Calibri" w:hAnsi="Calibri" w:cs="Calibri"/>
              </w:rPr>
            </w:pPr>
          </w:p>
          <w:p w:rsidR="00B363BB" w:rsidRPr="00B363BB" w:rsidRDefault="00B363BB" w:rsidP="00B363B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Sharing good practice at whole staff meetings. </w:t>
            </w:r>
          </w:p>
        </w:tc>
        <w:tc>
          <w:tcPr>
            <w:tcW w:w="2212" w:type="dxa"/>
            <w:tcBorders>
              <w:bottom w:val="single" w:sz="4" w:space="0" w:color="000000"/>
            </w:tcBorders>
          </w:tcPr>
          <w:p w:rsidR="00775BEF" w:rsidRPr="00655DD6" w:rsidRDefault="00655DD6" w:rsidP="00775BEF">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lastRenderedPageBreak/>
              <w:t>iPads</w:t>
            </w:r>
          </w:p>
          <w:p w:rsidR="00655DD6" w:rsidRPr="00655DD6" w:rsidRDefault="00655DD6" w:rsidP="00775BEF">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Laptops</w:t>
            </w:r>
          </w:p>
          <w:p w:rsidR="00655DD6" w:rsidRPr="00EE0156" w:rsidRDefault="00655DD6" w:rsidP="00775BEF">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Online tools </w:t>
            </w:r>
          </w:p>
          <w:p w:rsidR="00EE0156" w:rsidRPr="00EE0156" w:rsidRDefault="00EE0156" w:rsidP="00775BEF">
            <w:pPr>
              <w:pStyle w:val="Normal1"/>
              <w:numPr>
                <w:ilvl w:val="0"/>
                <w:numId w:val="14"/>
              </w:numPr>
              <w:spacing w:line="240" w:lineRule="auto"/>
              <w:ind w:left="173" w:hanging="173"/>
              <w:contextualSpacing/>
              <w:rPr>
                <w:rFonts w:ascii="Calibri" w:eastAsia="Calibri" w:hAnsi="Calibri" w:cs="Calibri"/>
              </w:rPr>
            </w:pPr>
            <w:proofErr w:type="spellStart"/>
            <w:r>
              <w:rPr>
                <w:rFonts w:ascii="Calibri" w:eastAsia="Calibri" w:hAnsi="Calibri" w:cs="Calibri"/>
                <w:lang w:val="en-IE"/>
              </w:rPr>
              <w:t>BeeBot</w:t>
            </w:r>
            <w:proofErr w:type="spellEnd"/>
            <w:r>
              <w:rPr>
                <w:rFonts w:ascii="Calibri" w:eastAsia="Calibri" w:hAnsi="Calibri" w:cs="Calibri"/>
                <w:lang w:val="en-IE"/>
              </w:rPr>
              <w:t xml:space="preserve"> Kits</w:t>
            </w:r>
          </w:p>
          <w:p w:rsidR="00EE0156" w:rsidRPr="006D04A4" w:rsidRDefault="00EE0156" w:rsidP="00775BEF">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Lego </w:t>
            </w:r>
            <w:proofErr w:type="spellStart"/>
            <w:r>
              <w:rPr>
                <w:rFonts w:ascii="Calibri" w:eastAsia="Calibri" w:hAnsi="Calibri" w:cs="Calibri"/>
                <w:lang w:val="en-IE"/>
              </w:rPr>
              <w:t>WeDo</w:t>
            </w:r>
            <w:proofErr w:type="spellEnd"/>
            <w:r>
              <w:rPr>
                <w:rFonts w:ascii="Calibri" w:eastAsia="Calibri" w:hAnsi="Calibri" w:cs="Calibri"/>
                <w:lang w:val="en-IE"/>
              </w:rPr>
              <w:t xml:space="preserve"> </w:t>
            </w:r>
          </w:p>
          <w:p w:rsidR="006D04A4" w:rsidRPr="00655DD6" w:rsidRDefault="006D04A4" w:rsidP="00775BEF">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Robotics </w:t>
            </w:r>
          </w:p>
        </w:tc>
      </w:tr>
      <w:tr w:rsidR="00A27C2E" w:rsidTr="004C4351">
        <w:trPr>
          <w:trHeight w:val="640"/>
        </w:trPr>
        <w:tc>
          <w:tcPr>
            <w:tcW w:w="14681" w:type="dxa"/>
            <w:gridSpan w:val="5"/>
            <w:shd w:val="clear" w:color="auto" w:fill="3D85C6"/>
          </w:tcPr>
          <w:p w:rsidR="00A27C2E" w:rsidRDefault="00A27C2E" w:rsidP="004C4351">
            <w:pPr>
              <w:pStyle w:val="Normal1"/>
              <w:spacing w:line="240" w:lineRule="auto"/>
              <w:jc w:val="both"/>
              <w:rPr>
                <w:rFonts w:ascii="Calibri" w:eastAsia="Calibri" w:hAnsi="Calibri" w:cs="Calibri"/>
                <w:color w:val="FFFFFF"/>
              </w:rPr>
            </w:pPr>
            <w:r>
              <w:rPr>
                <w:rFonts w:ascii="Calibri" w:eastAsia="Calibri" w:hAnsi="Calibri" w:cs="Calibri"/>
                <w:color w:val="FFFFFF"/>
              </w:rPr>
              <w:lastRenderedPageBreak/>
              <w:t>EVALUATION PROCEDURES:</w:t>
            </w:r>
          </w:p>
          <w:p w:rsidR="00A27C2E" w:rsidRDefault="00A27C2E" w:rsidP="004C4351">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A27C2E" w:rsidTr="004C4351">
        <w:trPr>
          <w:trHeight w:val="1040"/>
        </w:trPr>
        <w:tc>
          <w:tcPr>
            <w:tcW w:w="14681" w:type="dxa"/>
            <w:gridSpan w:val="5"/>
          </w:tcPr>
          <w:p w:rsidR="0093076F" w:rsidRDefault="0093076F" w:rsidP="004C4351">
            <w:pPr>
              <w:pStyle w:val="Normal1"/>
              <w:spacing w:line="240" w:lineRule="auto"/>
              <w:jc w:val="both"/>
              <w:rPr>
                <w:rFonts w:ascii="Calibri" w:eastAsia="Calibri" w:hAnsi="Calibri" w:cs="Calibri"/>
                <w:lang w:val="en-IE"/>
              </w:rPr>
            </w:pPr>
            <w:r>
              <w:rPr>
                <w:rFonts w:ascii="Calibri" w:eastAsia="Calibri" w:hAnsi="Calibri" w:cs="Calibri"/>
                <w:lang w:val="en-IE"/>
              </w:rPr>
              <w:t>The digital learning plan will be implemented on an on-going basis. Feedback will be obtained at staff meetings.</w:t>
            </w:r>
          </w:p>
          <w:p w:rsidR="0093076F" w:rsidRDefault="0093076F" w:rsidP="004C4351">
            <w:pPr>
              <w:pStyle w:val="Normal1"/>
              <w:spacing w:line="240" w:lineRule="auto"/>
              <w:jc w:val="both"/>
              <w:rPr>
                <w:rFonts w:ascii="Calibri" w:eastAsia="Calibri" w:hAnsi="Calibri" w:cs="Calibri"/>
                <w:lang w:val="en-IE"/>
              </w:rPr>
            </w:pPr>
            <w:r>
              <w:rPr>
                <w:rFonts w:ascii="Calibri" w:eastAsia="Calibri" w:hAnsi="Calibri" w:cs="Calibri"/>
                <w:lang w:val="en-IE"/>
              </w:rPr>
              <w:t xml:space="preserve">Progress will be reviewed every year and this document will be updated to reflect progress made. </w:t>
            </w:r>
          </w:p>
          <w:p w:rsidR="00A27C2E" w:rsidRPr="00AC0A9B" w:rsidRDefault="0093076F" w:rsidP="004C4351">
            <w:pPr>
              <w:pStyle w:val="Normal1"/>
              <w:spacing w:line="240" w:lineRule="auto"/>
              <w:jc w:val="both"/>
              <w:rPr>
                <w:rFonts w:ascii="Calibri" w:eastAsia="Calibri" w:hAnsi="Calibri" w:cs="Calibri"/>
                <w:lang w:val="en-IE"/>
              </w:rPr>
            </w:pPr>
            <w:r>
              <w:rPr>
                <w:rFonts w:ascii="Calibri" w:eastAsia="Calibri" w:hAnsi="Calibri" w:cs="Calibri"/>
                <w:lang w:val="en-IE"/>
              </w:rPr>
              <w:t xml:space="preserve">Updates on our progress will be made via the school’s website and social media pages.  </w:t>
            </w:r>
          </w:p>
        </w:tc>
      </w:tr>
    </w:tbl>
    <w:p w:rsidR="00A27C2E" w:rsidRDefault="00A27C2E" w:rsidP="00A27C2E">
      <w:pPr>
        <w:pStyle w:val="Normal1"/>
        <w:spacing w:line="259" w:lineRule="auto"/>
        <w:jc w:val="both"/>
        <w:rPr>
          <w:rFonts w:ascii="Calibri" w:eastAsia="Calibri" w:hAnsi="Calibri" w:cs="Calibri"/>
          <w:b/>
        </w:rPr>
      </w:pPr>
    </w:p>
    <w:p w:rsidR="00A27C2E" w:rsidRDefault="00A27C2E" w:rsidP="00CB7A5C">
      <w:pPr>
        <w:spacing w:after="0"/>
      </w:pPr>
    </w:p>
    <w:p w:rsidR="002A3A85" w:rsidRDefault="002A3A85" w:rsidP="002A3A85">
      <w:pPr>
        <w:pStyle w:val="Normal1"/>
        <w:spacing w:line="240" w:lineRule="auto"/>
        <w:jc w:val="center"/>
        <w:rPr>
          <w:rFonts w:ascii="Calibri" w:eastAsia="Calibri" w:hAnsi="Calibri" w:cs="Calibri"/>
          <w:b/>
          <w:sz w:val="36"/>
          <w:szCs w:val="36"/>
          <w:lang w:val="en-IE"/>
        </w:rPr>
      </w:pPr>
      <w:r>
        <w:rPr>
          <w:rFonts w:ascii="Calibri" w:eastAsia="Calibri" w:hAnsi="Calibri" w:cs="Calibri"/>
          <w:b/>
          <w:sz w:val="36"/>
          <w:szCs w:val="36"/>
        </w:rPr>
        <w:t>Digital Learning Action Plan</w:t>
      </w:r>
    </w:p>
    <w:p w:rsidR="00A27C2E" w:rsidRPr="002A3A85" w:rsidRDefault="002A3A85" w:rsidP="002A3A85">
      <w:pPr>
        <w:pStyle w:val="Normal1"/>
        <w:spacing w:line="240" w:lineRule="auto"/>
        <w:jc w:val="center"/>
        <w:rPr>
          <w:rFonts w:ascii="Calibri" w:eastAsia="Calibri" w:hAnsi="Calibri" w:cs="Calibri"/>
          <w:szCs w:val="28"/>
          <w:lang w:val="en-IE"/>
        </w:rPr>
      </w:pPr>
      <w:r w:rsidRPr="002A3A85">
        <w:rPr>
          <w:rFonts w:ascii="Calibri" w:eastAsia="Calibri" w:hAnsi="Calibri" w:cs="Calibri"/>
          <w:b/>
          <w:sz w:val="28"/>
          <w:szCs w:val="36"/>
          <w:lang w:val="en-IE"/>
        </w:rPr>
        <w:t xml:space="preserve">Leadership and Management </w:t>
      </w:r>
    </w:p>
    <w:tbl>
      <w:tblPr>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984"/>
        <w:gridCol w:w="3119"/>
        <w:gridCol w:w="3685"/>
        <w:gridCol w:w="2212"/>
      </w:tblGrid>
      <w:tr w:rsidR="0093076F" w:rsidTr="00102124">
        <w:trPr>
          <w:trHeight w:val="300"/>
        </w:trPr>
        <w:tc>
          <w:tcPr>
            <w:tcW w:w="14681" w:type="dxa"/>
            <w:gridSpan w:val="5"/>
          </w:tcPr>
          <w:p w:rsidR="00A605B1" w:rsidRDefault="0093076F" w:rsidP="00A605B1">
            <w:pPr>
              <w:pStyle w:val="Normal1"/>
              <w:spacing w:line="240" w:lineRule="auto"/>
              <w:rPr>
                <w:rFonts w:ascii="Calibri" w:eastAsia="Calibri" w:hAnsi="Calibri" w:cs="Calibri"/>
              </w:rPr>
            </w:pPr>
            <w:r>
              <w:rPr>
                <w:rFonts w:ascii="Calibri" w:eastAsia="Calibri" w:hAnsi="Calibri" w:cs="Calibri"/>
              </w:rPr>
              <w:t xml:space="preserve">DOMAIN: (From Digital Learning Framework): </w:t>
            </w:r>
          </w:p>
          <w:p w:rsidR="00A605B1" w:rsidRDefault="00F140E4" w:rsidP="00A605B1">
            <w:pPr>
              <w:pStyle w:val="Normal1"/>
              <w:numPr>
                <w:ilvl w:val="0"/>
                <w:numId w:val="21"/>
              </w:numPr>
              <w:spacing w:line="240" w:lineRule="auto"/>
              <w:rPr>
                <w:rFonts w:ascii="Calibri" w:eastAsia="Calibri" w:hAnsi="Calibri" w:cs="Calibri"/>
              </w:rPr>
            </w:pPr>
            <w:r>
              <w:rPr>
                <w:rFonts w:ascii="Calibri" w:eastAsia="Calibri" w:hAnsi="Calibri" w:cs="Calibri"/>
                <w:lang w:val="en-IE"/>
              </w:rPr>
              <w:t>Domain 1: Leading learning and t</w:t>
            </w:r>
            <w:r w:rsidR="00A605B1">
              <w:rPr>
                <w:rFonts w:ascii="Calibri" w:eastAsia="Calibri" w:hAnsi="Calibri" w:cs="Calibri"/>
                <w:lang w:val="en-IE"/>
              </w:rPr>
              <w:t>eaching</w:t>
            </w:r>
          </w:p>
          <w:p w:rsidR="0093076F" w:rsidRDefault="00F140E4" w:rsidP="00A605B1">
            <w:pPr>
              <w:pStyle w:val="Normal1"/>
              <w:numPr>
                <w:ilvl w:val="0"/>
                <w:numId w:val="21"/>
              </w:numPr>
              <w:spacing w:line="240" w:lineRule="auto"/>
              <w:rPr>
                <w:rFonts w:ascii="Calibri" w:eastAsia="Calibri" w:hAnsi="Calibri" w:cs="Calibri"/>
              </w:rPr>
            </w:pPr>
            <w:r>
              <w:rPr>
                <w:rFonts w:ascii="Calibri" w:eastAsia="Calibri" w:hAnsi="Calibri" w:cs="Calibri"/>
                <w:lang w:val="en-IE"/>
              </w:rPr>
              <w:t xml:space="preserve">Domain 2: </w:t>
            </w:r>
            <w:r w:rsidR="0093076F" w:rsidRPr="00A605B1">
              <w:rPr>
                <w:rFonts w:ascii="Calibri" w:eastAsia="Calibri" w:hAnsi="Calibri" w:cs="Calibri"/>
              </w:rPr>
              <w:t>Managing the organisation</w:t>
            </w:r>
          </w:p>
          <w:p w:rsidR="00300769" w:rsidRPr="00A605B1" w:rsidRDefault="00300769" w:rsidP="00A605B1">
            <w:pPr>
              <w:pStyle w:val="Normal1"/>
              <w:numPr>
                <w:ilvl w:val="0"/>
                <w:numId w:val="21"/>
              </w:numPr>
              <w:spacing w:line="240" w:lineRule="auto"/>
              <w:rPr>
                <w:rFonts w:ascii="Calibri" w:eastAsia="Calibri" w:hAnsi="Calibri" w:cs="Calibri"/>
              </w:rPr>
            </w:pPr>
            <w:r>
              <w:rPr>
                <w:rFonts w:ascii="Calibri" w:eastAsia="Calibri" w:hAnsi="Calibri" w:cs="Calibri"/>
                <w:lang w:val="en-IE"/>
              </w:rPr>
              <w:t>Domain 3: Leading School Development</w:t>
            </w:r>
          </w:p>
        </w:tc>
      </w:tr>
      <w:tr w:rsidR="0093076F" w:rsidTr="00102124">
        <w:trPr>
          <w:trHeight w:val="300"/>
        </w:trPr>
        <w:tc>
          <w:tcPr>
            <w:tcW w:w="14681" w:type="dxa"/>
            <w:gridSpan w:val="5"/>
          </w:tcPr>
          <w:p w:rsidR="0093076F" w:rsidRDefault="0093076F" w:rsidP="00102124">
            <w:pPr>
              <w:pStyle w:val="Normal1"/>
              <w:spacing w:before="100" w:line="240" w:lineRule="auto"/>
              <w:rPr>
                <w:rFonts w:ascii="Calibri" w:eastAsia="Calibri" w:hAnsi="Calibri" w:cs="Calibri"/>
                <w:lang w:val="en-IE"/>
              </w:rPr>
            </w:pPr>
            <w:r>
              <w:rPr>
                <w:rFonts w:ascii="Calibri" w:eastAsia="Calibri" w:hAnsi="Calibri" w:cs="Calibri"/>
              </w:rPr>
              <w:t>STANDARD(S): (From Digital Learning Framework)</w:t>
            </w:r>
            <w:r>
              <w:rPr>
                <w:rFonts w:ascii="Calibri" w:eastAsia="Calibri" w:hAnsi="Calibri" w:cs="Calibri"/>
                <w:lang w:val="en-IE"/>
              </w:rPr>
              <w:t xml:space="preserve">: </w:t>
            </w:r>
          </w:p>
          <w:p w:rsidR="00F140E4" w:rsidRDefault="00F140E4" w:rsidP="00102124">
            <w:pPr>
              <w:pStyle w:val="Normal1"/>
              <w:numPr>
                <w:ilvl w:val="0"/>
                <w:numId w:val="15"/>
              </w:numPr>
              <w:spacing w:line="240" w:lineRule="auto"/>
              <w:rPr>
                <w:rFonts w:ascii="Calibri" w:eastAsia="Calibri" w:hAnsi="Calibri" w:cs="Calibri"/>
                <w:lang w:val="en-IE"/>
              </w:rPr>
            </w:pPr>
            <w:r>
              <w:rPr>
                <w:rFonts w:ascii="Calibri" w:eastAsia="Calibri" w:hAnsi="Calibri" w:cs="Calibri"/>
                <w:lang w:val="en-IE"/>
              </w:rPr>
              <w:t xml:space="preserve">Domain 1: Promote a culture of improvement, collaboration, innovation and creativity in learning, teaching and assessment. </w:t>
            </w:r>
          </w:p>
          <w:p w:rsidR="0093076F" w:rsidRDefault="00F140E4" w:rsidP="00102124">
            <w:pPr>
              <w:pStyle w:val="Normal1"/>
              <w:numPr>
                <w:ilvl w:val="0"/>
                <w:numId w:val="15"/>
              </w:numPr>
              <w:spacing w:line="240" w:lineRule="auto"/>
              <w:rPr>
                <w:rFonts w:ascii="Calibri" w:eastAsia="Calibri" w:hAnsi="Calibri" w:cs="Calibri"/>
                <w:lang w:val="en-IE"/>
              </w:rPr>
            </w:pPr>
            <w:r>
              <w:rPr>
                <w:rFonts w:ascii="Calibri" w:eastAsia="Calibri" w:hAnsi="Calibri" w:cs="Calibri"/>
                <w:lang w:val="en-IE"/>
              </w:rPr>
              <w:t xml:space="preserve">Domain 2: </w:t>
            </w:r>
            <w:r w:rsidR="0093076F">
              <w:rPr>
                <w:rFonts w:ascii="Calibri" w:eastAsia="Calibri" w:hAnsi="Calibri" w:cs="Calibri"/>
                <w:lang w:val="en-IE"/>
              </w:rPr>
              <w:t>M</w:t>
            </w:r>
            <w:r w:rsidR="0093076F" w:rsidRPr="0093076F">
              <w:rPr>
                <w:rFonts w:ascii="Calibri" w:eastAsia="Calibri" w:hAnsi="Calibri" w:cs="Calibri"/>
                <w:lang w:val="en-IE"/>
              </w:rPr>
              <w:t>anage the school’s human, physical and financial resources so as to create and maintain a learning organisation</w:t>
            </w:r>
            <w:r w:rsidR="0093076F">
              <w:rPr>
                <w:rFonts w:ascii="Calibri" w:eastAsia="Calibri" w:hAnsi="Calibri" w:cs="Calibri"/>
                <w:lang w:val="en-IE"/>
              </w:rPr>
              <w:t>.</w:t>
            </w:r>
          </w:p>
          <w:p w:rsidR="00300769" w:rsidRPr="00A27C2E" w:rsidRDefault="00300769" w:rsidP="00102124">
            <w:pPr>
              <w:pStyle w:val="Normal1"/>
              <w:numPr>
                <w:ilvl w:val="0"/>
                <w:numId w:val="15"/>
              </w:numPr>
              <w:spacing w:line="240" w:lineRule="auto"/>
              <w:rPr>
                <w:rFonts w:ascii="Calibri" w:eastAsia="Calibri" w:hAnsi="Calibri" w:cs="Calibri"/>
                <w:lang w:val="en-IE"/>
              </w:rPr>
            </w:pPr>
            <w:r>
              <w:rPr>
                <w:rFonts w:ascii="Calibri" w:eastAsia="Calibri" w:hAnsi="Calibri" w:cs="Calibri"/>
                <w:lang w:val="en-IE"/>
              </w:rPr>
              <w:t xml:space="preserve">Domain 3: Manage, lead and mediate change to respond to the evolving needs of the school and to changes in education. </w:t>
            </w:r>
          </w:p>
        </w:tc>
      </w:tr>
      <w:tr w:rsidR="0093076F" w:rsidTr="00102124">
        <w:trPr>
          <w:trHeight w:val="300"/>
        </w:trPr>
        <w:tc>
          <w:tcPr>
            <w:tcW w:w="14681" w:type="dxa"/>
            <w:gridSpan w:val="5"/>
          </w:tcPr>
          <w:p w:rsidR="0093076F" w:rsidRPr="00B15357" w:rsidRDefault="0093076F" w:rsidP="00102124">
            <w:pPr>
              <w:pStyle w:val="Normal1"/>
              <w:spacing w:before="100" w:line="240" w:lineRule="auto"/>
              <w:rPr>
                <w:rFonts w:ascii="Calibri" w:eastAsia="Calibri" w:hAnsi="Calibri" w:cs="Calibri"/>
                <w:lang w:val="en-IE"/>
              </w:rPr>
            </w:pPr>
            <w:r w:rsidRPr="00B15357">
              <w:rPr>
                <w:rFonts w:ascii="Calibri" w:eastAsia="Calibri" w:hAnsi="Calibri" w:cs="Calibri"/>
              </w:rPr>
              <w:t>STATEMENT(S): (From Digital Learning Framework)</w:t>
            </w:r>
            <w:r w:rsidRPr="00B15357">
              <w:rPr>
                <w:rFonts w:ascii="Calibri" w:eastAsia="Calibri" w:hAnsi="Calibri" w:cs="Calibri"/>
                <w:lang w:val="en-IE"/>
              </w:rPr>
              <w:t>:</w:t>
            </w:r>
          </w:p>
          <w:p w:rsidR="00F140E4" w:rsidRDefault="00F140E4" w:rsidP="00102124">
            <w:pPr>
              <w:pStyle w:val="Normal1"/>
              <w:numPr>
                <w:ilvl w:val="0"/>
                <w:numId w:val="14"/>
              </w:numPr>
              <w:spacing w:line="240" w:lineRule="auto"/>
              <w:rPr>
                <w:rFonts w:ascii="Calibri" w:eastAsia="Calibri" w:hAnsi="Calibri" w:cs="Calibri"/>
                <w:lang w:val="en-IE"/>
              </w:rPr>
            </w:pPr>
            <w:r>
              <w:rPr>
                <w:rFonts w:ascii="Calibri" w:eastAsia="Calibri" w:hAnsi="Calibri" w:cs="Calibri"/>
                <w:lang w:val="en-IE"/>
              </w:rPr>
              <w:t xml:space="preserve">Domain 1: The principal and other leaders in the school encourage teachers to use digital technologies to enhance their learning, teaching and assessment practices, and to share their practice. </w:t>
            </w:r>
          </w:p>
          <w:p w:rsidR="0093076F" w:rsidRDefault="00300769" w:rsidP="00102124">
            <w:pPr>
              <w:pStyle w:val="Normal1"/>
              <w:numPr>
                <w:ilvl w:val="0"/>
                <w:numId w:val="14"/>
              </w:numPr>
              <w:spacing w:line="240" w:lineRule="auto"/>
              <w:rPr>
                <w:rFonts w:ascii="Calibri" w:eastAsia="Calibri" w:hAnsi="Calibri" w:cs="Calibri"/>
                <w:lang w:val="en-IE"/>
              </w:rPr>
            </w:pPr>
            <w:r>
              <w:rPr>
                <w:rFonts w:ascii="Calibri" w:eastAsia="Calibri" w:hAnsi="Calibri" w:cs="Calibri"/>
                <w:lang w:val="en-IE"/>
              </w:rPr>
              <w:t xml:space="preserve">Domain 2: </w:t>
            </w:r>
            <w:r w:rsidR="0093076F">
              <w:rPr>
                <w:rFonts w:ascii="Calibri" w:eastAsia="Calibri" w:hAnsi="Calibri" w:cs="Calibri"/>
                <w:lang w:val="en-IE"/>
              </w:rPr>
              <w:t xml:space="preserve">The board of management ensures the provision and maintenance of digital teaching aids and equipment to a good standard. </w:t>
            </w:r>
          </w:p>
          <w:p w:rsidR="00300769" w:rsidRPr="00B15357" w:rsidRDefault="00300769" w:rsidP="00102124">
            <w:pPr>
              <w:pStyle w:val="Normal1"/>
              <w:numPr>
                <w:ilvl w:val="0"/>
                <w:numId w:val="14"/>
              </w:numPr>
              <w:spacing w:line="240" w:lineRule="auto"/>
              <w:rPr>
                <w:rFonts w:ascii="Calibri" w:eastAsia="Calibri" w:hAnsi="Calibri" w:cs="Calibri"/>
                <w:lang w:val="en-IE"/>
              </w:rPr>
            </w:pPr>
            <w:r>
              <w:rPr>
                <w:rFonts w:ascii="Calibri" w:eastAsia="Calibri" w:hAnsi="Calibri" w:cs="Calibri"/>
                <w:lang w:val="en-IE"/>
              </w:rPr>
              <w:t xml:space="preserve">Domain 3: The principal and other leaders in the school are informed by national policy and technological developments and see their relevance to the school. </w:t>
            </w:r>
          </w:p>
        </w:tc>
      </w:tr>
      <w:tr w:rsidR="0093076F" w:rsidTr="00102124">
        <w:trPr>
          <w:trHeight w:val="300"/>
        </w:trPr>
        <w:tc>
          <w:tcPr>
            <w:tcW w:w="14681" w:type="dxa"/>
            <w:gridSpan w:val="5"/>
          </w:tcPr>
          <w:p w:rsidR="0093076F" w:rsidRPr="00B15357" w:rsidRDefault="0093076F" w:rsidP="00102124">
            <w:pPr>
              <w:pStyle w:val="Normal1"/>
              <w:spacing w:line="240" w:lineRule="auto"/>
              <w:rPr>
                <w:rFonts w:ascii="Calibri" w:eastAsia="Calibri" w:hAnsi="Calibri" w:cs="Calibri"/>
              </w:rPr>
            </w:pPr>
            <w:r w:rsidRPr="00B15357">
              <w:rPr>
                <w:rFonts w:ascii="Calibri" w:eastAsia="Calibri" w:hAnsi="Calibri" w:cs="Calibri"/>
              </w:rPr>
              <w:t xml:space="preserve">TARGETS: (What do we want to achieve?)  </w:t>
            </w:r>
          </w:p>
          <w:p w:rsidR="00F140E4" w:rsidRPr="00F140E4" w:rsidRDefault="00F140E4" w:rsidP="00102124">
            <w:pPr>
              <w:pStyle w:val="Normal1"/>
              <w:numPr>
                <w:ilvl w:val="0"/>
                <w:numId w:val="14"/>
              </w:numPr>
              <w:spacing w:line="240" w:lineRule="auto"/>
              <w:rPr>
                <w:rFonts w:ascii="Calibri" w:eastAsia="Calibri" w:hAnsi="Calibri" w:cs="Calibri"/>
              </w:rPr>
            </w:pPr>
            <w:r>
              <w:rPr>
                <w:rFonts w:ascii="Calibri" w:eastAsia="Calibri" w:hAnsi="Calibri" w:cs="Calibri"/>
                <w:lang w:val="en-IE"/>
              </w:rPr>
              <w:t xml:space="preserve">To encourage use of digital technologies in planning for classes and notify staff of courses that are available. </w:t>
            </w:r>
          </w:p>
          <w:p w:rsidR="00F140E4" w:rsidRPr="00F140E4" w:rsidRDefault="00F140E4" w:rsidP="00102124">
            <w:pPr>
              <w:pStyle w:val="Normal1"/>
              <w:numPr>
                <w:ilvl w:val="0"/>
                <w:numId w:val="14"/>
              </w:numPr>
              <w:spacing w:line="240" w:lineRule="auto"/>
              <w:rPr>
                <w:rFonts w:ascii="Calibri" w:eastAsia="Calibri" w:hAnsi="Calibri" w:cs="Calibri"/>
              </w:rPr>
            </w:pPr>
            <w:r>
              <w:rPr>
                <w:rFonts w:ascii="Calibri" w:eastAsia="Calibri" w:hAnsi="Calibri" w:cs="Calibri"/>
                <w:lang w:val="en-IE"/>
              </w:rPr>
              <w:t xml:space="preserve">To develop the practice of sharing expertise and experience of use of ICT for teaching and learning among colleagues. </w:t>
            </w:r>
          </w:p>
          <w:p w:rsidR="00E60B2C" w:rsidRPr="00E60B2C" w:rsidRDefault="00E60B2C" w:rsidP="00102124">
            <w:pPr>
              <w:pStyle w:val="Normal1"/>
              <w:numPr>
                <w:ilvl w:val="0"/>
                <w:numId w:val="14"/>
              </w:numPr>
              <w:spacing w:line="240" w:lineRule="auto"/>
              <w:rPr>
                <w:rFonts w:ascii="Calibri" w:eastAsia="Calibri" w:hAnsi="Calibri" w:cs="Calibri"/>
              </w:rPr>
            </w:pPr>
            <w:r>
              <w:rPr>
                <w:rFonts w:ascii="Calibri" w:eastAsia="Calibri" w:hAnsi="Calibri" w:cs="Calibri"/>
                <w:lang w:val="en-IE"/>
              </w:rPr>
              <w:lastRenderedPageBreak/>
              <w:t xml:space="preserve">To equip each classroom with appropriate digital technologies so that they can be used purposefully on a regular basis to develop knowledge, skills and understanding across the curriculum. </w:t>
            </w:r>
          </w:p>
          <w:p w:rsidR="00300769" w:rsidRPr="00300769" w:rsidRDefault="00E60B2C" w:rsidP="00102124">
            <w:pPr>
              <w:pStyle w:val="Normal1"/>
              <w:numPr>
                <w:ilvl w:val="0"/>
                <w:numId w:val="14"/>
              </w:numPr>
              <w:spacing w:line="240" w:lineRule="auto"/>
              <w:rPr>
                <w:rFonts w:ascii="Calibri" w:eastAsia="Calibri" w:hAnsi="Calibri" w:cs="Calibri"/>
              </w:rPr>
            </w:pPr>
            <w:r>
              <w:rPr>
                <w:rFonts w:ascii="Calibri" w:eastAsia="Calibri" w:hAnsi="Calibri" w:cs="Calibri"/>
                <w:lang w:val="en-IE"/>
              </w:rPr>
              <w:t>To ensure all digital technology facilities are maintained to a high standard, fit for purpose and updated regularly.</w:t>
            </w:r>
          </w:p>
          <w:p w:rsidR="0093076F" w:rsidRPr="00B15357" w:rsidRDefault="00300769" w:rsidP="00102124">
            <w:pPr>
              <w:pStyle w:val="Normal1"/>
              <w:numPr>
                <w:ilvl w:val="0"/>
                <w:numId w:val="14"/>
              </w:numPr>
              <w:spacing w:line="240" w:lineRule="auto"/>
              <w:rPr>
                <w:rFonts w:ascii="Calibri" w:eastAsia="Calibri" w:hAnsi="Calibri" w:cs="Calibri"/>
              </w:rPr>
            </w:pPr>
            <w:r>
              <w:rPr>
                <w:rFonts w:ascii="Calibri" w:eastAsia="Calibri" w:hAnsi="Calibri" w:cs="Calibri"/>
                <w:lang w:val="en-IE"/>
              </w:rPr>
              <w:t xml:space="preserve">To comply with policy and developments as set by DES. </w:t>
            </w:r>
            <w:r w:rsidR="00E60B2C">
              <w:rPr>
                <w:rFonts w:ascii="Calibri" w:eastAsia="Calibri" w:hAnsi="Calibri" w:cs="Calibri"/>
                <w:lang w:val="en-IE"/>
              </w:rPr>
              <w:t xml:space="preserve"> </w:t>
            </w:r>
          </w:p>
        </w:tc>
      </w:tr>
      <w:tr w:rsidR="0093076F" w:rsidTr="00102124">
        <w:trPr>
          <w:trHeight w:val="300"/>
        </w:trPr>
        <w:tc>
          <w:tcPr>
            <w:tcW w:w="3681" w:type="dxa"/>
            <w:shd w:val="clear" w:color="auto" w:fill="3D85C6"/>
          </w:tcPr>
          <w:p w:rsidR="0093076F" w:rsidRDefault="0093076F" w:rsidP="00102124">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lastRenderedPageBreak/>
              <w:t>ACTIONS</w:t>
            </w:r>
          </w:p>
          <w:p w:rsidR="0093076F" w:rsidRDefault="0093076F" w:rsidP="00102124">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1984" w:type="dxa"/>
            <w:shd w:val="clear" w:color="auto" w:fill="3D85C6"/>
          </w:tcPr>
          <w:p w:rsidR="0093076F" w:rsidRDefault="0093076F" w:rsidP="00102124">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rsidR="0093076F" w:rsidRDefault="0093076F" w:rsidP="00102124">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3119" w:type="dxa"/>
            <w:shd w:val="clear" w:color="auto" w:fill="3D85C6"/>
          </w:tcPr>
          <w:p w:rsidR="0093076F" w:rsidRPr="00BD2A1D" w:rsidRDefault="0093076F" w:rsidP="00102124">
            <w:pPr>
              <w:pStyle w:val="Normal1"/>
              <w:spacing w:line="240" w:lineRule="auto"/>
              <w:jc w:val="center"/>
              <w:rPr>
                <w:rFonts w:ascii="Calibri" w:eastAsia="Calibri" w:hAnsi="Calibri" w:cs="Calibri"/>
                <w:color w:val="FFFFFF"/>
                <w:sz w:val="24"/>
                <w:szCs w:val="24"/>
                <w:lang w:val="en-IE"/>
              </w:rPr>
            </w:pPr>
            <w:r>
              <w:rPr>
                <w:rFonts w:ascii="Calibri" w:eastAsia="Calibri" w:hAnsi="Calibri" w:cs="Calibri"/>
                <w:smallCaps/>
                <w:color w:val="FFFFFF"/>
                <w:sz w:val="24"/>
                <w:szCs w:val="24"/>
                <w:lang w:val="en-IE"/>
              </w:rPr>
              <w:t>REMITS</w:t>
            </w:r>
          </w:p>
          <w:p w:rsidR="0093076F" w:rsidRDefault="0093076F" w:rsidP="00102124">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685" w:type="dxa"/>
            <w:shd w:val="clear" w:color="auto" w:fill="3D85C6"/>
          </w:tcPr>
          <w:p w:rsidR="0093076F" w:rsidRPr="00BD2A1D" w:rsidRDefault="0093076F" w:rsidP="00102124">
            <w:pPr>
              <w:pStyle w:val="Normal1"/>
              <w:spacing w:line="240" w:lineRule="auto"/>
              <w:jc w:val="center"/>
              <w:rPr>
                <w:rFonts w:ascii="Calibri" w:eastAsia="Calibri" w:hAnsi="Calibri" w:cs="Calibri"/>
                <w:color w:val="FFFFFF"/>
                <w:sz w:val="24"/>
                <w:szCs w:val="24"/>
                <w:lang w:val="en-IE"/>
              </w:rPr>
            </w:pPr>
            <w:r>
              <w:rPr>
                <w:rFonts w:ascii="Calibri" w:eastAsia="Calibri" w:hAnsi="Calibri" w:cs="Calibri"/>
                <w:smallCaps/>
                <w:color w:val="FFFFFF"/>
                <w:sz w:val="24"/>
                <w:szCs w:val="24"/>
              </w:rPr>
              <w:t>SUCCESS</w:t>
            </w:r>
            <w:r>
              <w:rPr>
                <w:rFonts w:ascii="Calibri" w:eastAsia="Calibri" w:hAnsi="Calibri" w:cs="Calibri"/>
                <w:smallCaps/>
                <w:color w:val="FFFFFF"/>
                <w:sz w:val="24"/>
                <w:szCs w:val="24"/>
                <w:lang w:val="en-IE"/>
              </w:rPr>
              <w:t xml:space="preserve"> </w:t>
            </w:r>
            <w:r>
              <w:rPr>
                <w:rFonts w:ascii="Calibri" w:eastAsia="Calibri" w:hAnsi="Calibri" w:cs="Calibri"/>
                <w:smallCaps/>
                <w:color w:val="FFFFFF"/>
                <w:sz w:val="24"/>
                <w:szCs w:val="24"/>
              </w:rPr>
              <w:t>CRITERIA</w:t>
            </w:r>
          </w:p>
          <w:p w:rsidR="0093076F" w:rsidRDefault="0093076F" w:rsidP="00102124">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12" w:type="dxa"/>
            <w:shd w:val="clear" w:color="auto" w:fill="3D85C6"/>
          </w:tcPr>
          <w:p w:rsidR="0093076F" w:rsidRDefault="0093076F" w:rsidP="00102124">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rsidR="0093076F" w:rsidRDefault="0093076F" w:rsidP="00102124">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93076F" w:rsidTr="00A412CF">
        <w:trPr>
          <w:trHeight w:val="699"/>
        </w:trPr>
        <w:tc>
          <w:tcPr>
            <w:tcW w:w="3681" w:type="dxa"/>
            <w:tcBorders>
              <w:bottom w:val="single" w:sz="4" w:space="0" w:color="000000"/>
            </w:tcBorders>
          </w:tcPr>
          <w:p w:rsidR="00F140E4" w:rsidRPr="00F140E4" w:rsidRDefault="00F140E4" w:rsidP="0010212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Professional Development: All staff </w:t>
            </w:r>
            <w:r w:rsidR="006D04A4">
              <w:rPr>
                <w:rFonts w:ascii="Calibri" w:eastAsia="Calibri" w:hAnsi="Calibri" w:cs="Calibri"/>
                <w:lang w:val="en-IE"/>
              </w:rPr>
              <w:t>need guidance on the</w:t>
            </w:r>
            <w:r>
              <w:rPr>
                <w:rFonts w:ascii="Calibri" w:eastAsia="Calibri" w:hAnsi="Calibri" w:cs="Calibri"/>
                <w:lang w:val="en-IE"/>
              </w:rPr>
              <w:t xml:space="preserve"> use of computers and iPads. Regular digital updates are made.</w:t>
            </w:r>
          </w:p>
          <w:p w:rsidR="00F140E4" w:rsidRPr="00F140E4" w:rsidRDefault="00F140E4" w:rsidP="00F140E4">
            <w:pPr>
              <w:pStyle w:val="Normal1"/>
              <w:spacing w:line="240" w:lineRule="auto"/>
              <w:ind w:left="173"/>
              <w:contextualSpacing/>
              <w:rPr>
                <w:rFonts w:ascii="Calibri" w:eastAsia="Calibri" w:hAnsi="Calibri" w:cs="Calibri"/>
              </w:rPr>
            </w:pPr>
          </w:p>
          <w:p w:rsidR="00E60B2C" w:rsidRPr="00E60B2C" w:rsidRDefault="00E60B2C" w:rsidP="0010212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Upgrade existing Broadband. </w:t>
            </w:r>
          </w:p>
          <w:p w:rsidR="00E60B2C" w:rsidRPr="00E60B2C" w:rsidRDefault="00E60B2C" w:rsidP="00E60B2C">
            <w:pPr>
              <w:pStyle w:val="Normal1"/>
              <w:spacing w:line="240" w:lineRule="auto"/>
              <w:ind w:left="173"/>
              <w:contextualSpacing/>
              <w:rPr>
                <w:rFonts w:ascii="Calibri" w:eastAsia="Calibri" w:hAnsi="Calibri" w:cs="Calibri"/>
              </w:rPr>
            </w:pPr>
          </w:p>
          <w:p w:rsidR="00AC0A9B" w:rsidRPr="00AC0A9B" w:rsidRDefault="00AC0A9B" w:rsidP="00E60B2C">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Install projectors in SET rooms that require them. </w:t>
            </w:r>
          </w:p>
          <w:p w:rsidR="00AC0A9B" w:rsidRDefault="00AC0A9B" w:rsidP="00AC0A9B">
            <w:pPr>
              <w:spacing w:after="0"/>
              <w:rPr>
                <w:rFonts w:ascii="Calibri" w:eastAsia="Calibri" w:hAnsi="Calibri" w:cs="Calibri"/>
              </w:rPr>
            </w:pPr>
          </w:p>
          <w:p w:rsidR="00AC0A9B" w:rsidRPr="00AC0A9B" w:rsidRDefault="00AC0A9B" w:rsidP="00AC0A9B">
            <w:pPr>
              <w:spacing w:after="0"/>
              <w:rPr>
                <w:rFonts w:ascii="Calibri" w:eastAsia="Calibri" w:hAnsi="Calibri" w:cs="Calibri"/>
              </w:rPr>
            </w:pPr>
          </w:p>
          <w:p w:rsidR="0093076F" w:rsidRPr="00E60B2C" w:rsidRDefault="000137A5"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Purchase 80 new iPads and headsets for each one.</w:t>
            </w:r>
          </w:p>
          <w:p w:rsidR="00E60B2C" w:rsidRDefault="00E60B2C" w:rsidP="00AC0A9B">
            <w:pPr>
              <w:pStyle w:val="Normal1"/>
              <w:spacing w:line="240" w:lineRule="auto"/>
              <w:contextualSpacing/>
              <w:rPr>
                <w:rFonts w:ascii="Calibri" w:eastAsia="Calibri" w:hAnsi="Calibri" w:cs="Calibri"/>
              </w:rPr>
            </w:pPr>
          </w:p>
          <w:p w:rsidR="00AC0A9B" w:rsidRPr="00E60B2C" w:rsidRDefault="00AC0A9B" w:rsidP="00AC0A9B">
            <w:pPr>
              <w:pStyle w:val="Normal1"/>
              <w:spacing w:line="240" w:lineRule="auto"/>
              <w:contextualSpacing/>
              <w:rPr>
                <w:rFonts w:ascii="Calibri" w:eastAsia="Calibri" w:hAnsi="Calibri" w:cs="Calibri"/>
              </w:rPr>
            </w:pPr>
          </w:p>
          <w:p w:rsidR="00E03FE2" w:rsidRPr="000137A5" w:rsidRDefault="006D04A4"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All iPads need to</w:t>
            </w:r>
            <w:r w:rsidR="00E03FE2">
              <w:rPr>
                <w:rFonts w:ascii="Calibri" w:eastAsia="Calibri" w:hAnsi="Calibri" w:cs="Calibri"/>
                <w:lang w:val="en-IE"/>
              </w:rPr>
              <w:t xml:space="preserve"> be updated with the same settings and Apps. </w:t>
            </w:r>
          </w:p>
          <w:p w:rsidR="000137A5" w:rsidRDefault="000137A5" w:rsidP="000137A5">
            <w:pPr>
              <w:pStyle w:val="Normal1"/>
              <w:spacing w:line="240" w:lineRule="auto"/>
              <w:ind w:left="173"/>
              <w:contextualSpacing/>
              <w:rPr>
                <w:rFonts w:ascii="Calibri" w:eastAsia="Calibri" w:hAnsi="Calibri" w:cs="Calibri"/>
              </w:rPr>
            </w:pPr>
          </w:p>
          <w:p w:rsidR="000137A5" w:rsidRPr="000137A5" w:rsidRDefault="000137A5" w:rsidP="000137A5">
            <w:pPr>
              <w:pStyle w:val="Normal1"/>
              <w:spacing w:line="240" w:lineRule="auto"/>
              <w:ind w:left="173"/>
              <w:contextualSpacing/>
              <w:rPr>
                <w:rFonts w:ascii="Calibri" w:eastAsia="Calibri" w:hAnsi="Calibri" w:cs="Calibri"/>
              </w:rPr>
            </w:pPr>
          </w:p>
          <w:p w:rsidR="00300769" w:rsidRPr="006D04A4" w:rsidRDefault="000137A5" w:rsidP="006D04A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IPad Management System</w:t>
            </w:r>
            <w:r w:rsidR="006D04A4">
              <w:rPr>
                <w:rFonts w:ascii="Calibri" w:eastAsia="Calibri" w:hAnsi="Calibri" w:cs="Calibri"/>
                <w:lang w:val="en-IE"/>
              </w:rPr>
              <w:t xml:space="preserve"> needs to be established.</w:t>
            </w:r>
          </w:p>
          <w:p w:rsidR="00300769" w:rsidRPr="00300769" w:rsidRDefault="00300769" w:rsidP="00300769">
            <w:pPr>
              <w:pStyle w:val="Normal1"/>
              <w:spacing w:line="240" w:lineRule="auto"/>
              <w:ind w:left="173"/>
              <w:contextualSpacing/>
              <w:rPr>
                <w:rFonts w:ascii="Calibri" w:eastAsia="Calibri" w:hAnsi="Calibri" w:cs="Calibri"/>
              </w:rPr>
            </w:pPr>
          </w:p>
          <w:p w:rsidR="00A412CF" w:rsidRPr="00A412CF" w:rsidRDefault="006D04A4"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A</w:t>
            </w:r>
            <w:r w:rsidR="00A412CF">
              <w:rPr>
                <w:rFonts w:ascii="Calibri" w:eastAsia="Calibri" w:hAnsi="Calibri" w:cs="Calibri"/>
                <w:lang w:val="en-IE"/>
              </w:rPr>
              <w:t xml:space="preserve"> screen that’s function will be to deliver information in relation</w:t>
            </w:r>
            <w:r>
              <w:rPr>
                <w:rFonts w:ascii="Calibri" w:eastAsia="Calibri" w:hAnsi="Calibri" w:cs="Calibri"/>
                <w:lang w:val="en-IE"/>
              </w:rPr>
              <w:t xml:space="preserve"> to the school to all visitors needs to be purchased.</w:t>
            </w:r>
          </w:p>
          <w:p w:rsidR="00A412CF" w:rsidRPr="00A412CF" w:rsidRDefault="00A412CF" w:rsidP="00A412CF">
            <w:pPr>
              <w:pStyle w:val="Normal1"/>
              <w:spacing w:line="240" w:lineRule="auto"/>
              <w:contextualSpacing/>
              <w:rPr>
                <w:rFonts w:ascii="Calibri" w:eastAsia="Calibri" w:hAnsi="Calibri" w:cs="Calibri"/>
              </w:rPr>
            </w:pPr>
          </w:p>
          <w:p w:rsidR="00A412CF" w:rsidRPr="006D04A4" w:rsidRDefault="00A412CF" w:rsidP="00A412CF">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Staff </w:t>
            </w:r>
            <w:r w:rsidR="006D04A4">
              <w:rPr>
                <w:rFonts w:ascii="Calibri" w:eastAsia="Calibri" w:hAnsi="Calibri" w:cs="Calibri"/>
                <w:lang w:val="en-IE"/>
              </w:rPr>
              <w:t xml:space="preserve">need to give </w:t>
            </w:r>
            <w:r>
              <w:rPr>
                <w:rFonts w:ascii="Calibri" w:eastAsia="Calibri" w:hAnsi="Calibri" w:cs="Calibri"/>
                <w:lang w:val="en-IE"/>
              </w:rPr>
              <w:t xml:space="preserve">input into digital learning plan. </w:t>
            </w:r>
          </w:p>
          <w:p w:rsidR="006D04A4" w:rsidRPr="006D04A4" w:rsidRDefault="006D04A4" w:rsidP="006D04A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Develop a digital learning cultu</w:t>
            </w:r>
            <w:r w:rsidR="00A412CF">
              <w:rPr>
                <w:rFonts w:ascii="Calibri" w:eastAsia="Calibri" w:hAnsi="Calibri" w:cs="Calibri"/>
                <w:lang w:val="en-IE"/>
              </w:rPr>
              <w:t>re within</w:t>
            </w:r>
            <w:r>
              <w:rPr>
                <w:rFonts w:ascii="Calibri" w:eastAsia="Calibri" w:hAnsi="Calibri" w:cs="Calibri"/>
                <w:lang w:val="en-IE"/>
              </w:rPr>
              <w:t xml:space="preserve"> the school.</w:t>
            </w:r>
          </w:p>
          <w:p w:rsidR="006D04A4" w:rsidRPr="006D04A4" w:rsidRDefault="006D04A4" w:rsidP="006D04A4">
            <w:pPr>
              <w:pStyle w:val="Normal1"/>
              <w:spacing w:line="240" w:lineRule="auto"/>
              <w:contextualSpacing/>
              <w:rPr>
                <w:rFonts w:ascii="Calibri" w:eastAsia="Calibri" w:hAnsi="Calibri" w:cs="Calibri"/>
              </w:rPr>
            </w:pPr>
          </w:p>
          <w:p w:rsidR="006D04A4" w:rsidRPr="006D04A4" w:rsidRDefault="006D04A4" w:rsidP="006D04A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Purchase devices and applications to aid the teaching of coding. </w:t>
            </w:r>
          </w:p>
          <w:p w:rsidR="006D04A4" w:rsidRPr="006D04A4" w:rsidRDefault="006D04A4" w:rsidP="006D04A4">
            <w:pPr>
              <w:pStyle w:val="Normal1"/>
              <w:spacing w:line="240" w:lineRule="auto"/>
              <w:contextualSpacing/>
              <w:rPr>
                <w:rFonts w:ascii="Calibri" w:eastAsia="Calibri" w:hAnsi="Calibri" w:cs="Calibri"/>
              </w:rPr>
            </w:pPr>
          </w:p>
          <w:p w:rsidR="006D04A4" w:rsidRPr="00A412CF" w:rsidRDefault="006D04A4" w:rsidP="006D04A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Professional Development: All staff need instruction on how to introduce coding to children.  </w:t>
            </w:r>
          </w:p>
        </w:tc>
        <w:tc>
          <w:tcPr>
            <w:tcW w:w="1984" w:type="dxa"/>
            <w:tcBorders>
              <w:bottom w:val="single" w:sz="4" w:space="0" w:color="000000"/>
            </w:tcBorders>
          </w:tcPr>
          <w:p w:rsidR="00F140E4" w:rsidRPr="00F140E4" w:rsidRDefault="00F140E4"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lastRenderedPageBreak/>
              <w:t>Ongoing</w:t>
            </w:r>
          </w:p>
          <w:p w:rsidR="00F140E4" w:rsidRDefault="00F140E4" w:rsidP="00AC0A9B">
            <w:pPr>
              <w:pStyle w:val="Normal1"/>
              <w:spacing w:line="240" w:lineRule="auto"/>
              <w:contextualSpacing/>
              <w:rPr>
                <w:rFonts w:ascii="Calibri" w:eastAsia="Calibri" w:hAnsi="Calibri" w:cs="Calibri"/>
                <w:lang w:val="en-IE"/>
              </w:rPr>
            </w:pPr>
          </w:p>
          <w:p w:rsidR="00F140E4" w:rsidRDefault="00F140E4" w:rsidP="00AC0A9B">
            <w:pPr>
              <w:pStyle w:val="Normal1"/>
              <w:spacing w:line="240" w:lineRule="auto"/>
              <w:contextualSpacing/>
              <w:rPr>
                <w:rFonts w:ascii="Calibri" w:eastAsia="Calibri" w:hAnsi="Calibri" w:cs="Calibri"/>
                <w:lang w:val="en-IE"/>
              </w:rPr>
            </w:pPr>
          </w:p>
          <w:p w:rsidR="00F140E4" w:rsidRDefault="00F140E4" w:rsidP="00AC0A9B">
            <w:pPr>
              <w:pStyle w:val="Normal1"/>
              <w:spacing w:line="240" w:lineRule="auto"/>
              <w:contextualSpacing/>
              <w:rPr>
                <w:rFonts w:ascii="Calibri" w:eastAsia="Calibri" w:hAnsi="Calibri" w:cs="Calibri"/>
              </w:rPr>
            </w:pPr>
          </w:p>
          <w:p w:rsidR="00F140E4" w:rsidRPr="00F140E4" w:rsidRDefault="00F140E4" w:rsidP="00AC0A9B">
            <w:pPr>
              <w:pStyle w:val="Normal1"/>
              <w:spacing w:line="240" w:lineRule="auto"/>
              <w:contextualSpacing/>
              <w:rPr>
                <w:rFonts w:ascii="Calibri" w:eastAsia="Calibri" w:hAnsi="Calibri" w:cs="Calibri"/>
              </w:rPr>
            </w:pPr>
          </w:p>
          <w:p w:rsidR="0093076F" w:rsidRPr="00E60B2C" w:rsidRDefault="0093076F"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 2023</w:t>
            </w:r>
          </w:p>
          <w:p w:rsidR="00AC0A9B" w:rsidRPr="00E60B2C" w:rsidRDefault="00AC0A9B" w:rsidP="00AC0A9B">
            <w:pPr>
              <w:pStyle w:val="Normal1"/>
              <w:spacing w:line="240" w:lineRule="auto"/>
              <w:contextualSpacing/>
              <w:rPr>
                <w:rFonts w:ascii="Calibri" w:eastAsia="Calibri" w:hAnsi="Calibri" w:cs="Calibri"/>
              </w:rPr>
            </w:pPr>
          </w:p>
          <w:p w:rsidR="00E60B2C" w:rsidRPr="00655DD6" w:rsidRDefault="00E60B2C"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 2023</w:t>
            </w:r>
          </w:p>
          <w:p w:rsidR="0093076F" w:rsidRDefault="0093076F" w:rsidP="00AC0A9B">
            <w:pPr>
              <w:pStyle w:val="Normal1"/>
              <w:spacing w:line="240" w:lineRule="auto"/>
              <w:contextualSpacing/>
              <w:rPr>
                <w:rFonts w:ascii="Calibri" w:eastAsia="Calibri" w:hAnsi="Calibri" w:cs="Calibri"/>
              </w:rPr>
            </w:pPr>
          </w:p>
          <w:p w:rsidR="00AC0A9B" w:rsidRDefault="00AC0A9B" w:rsidP="00AC0A9B">
            <w:pPr>
              <w:pStyle w:val="Normal1"/>
              <w:spacing w:line="240" w:lineRule="auto"/>
              <w:contextualSpacing/>
              <w:rPr>
                <w:rFonts w:ascii="Calibri" w:eastAsia="Calibri" w:hAnsi="Calibri" w:cs="Calibri"/>
              </w:rPr>
            </w:pPr>
          </w:p>
          <w:p w:rsidR="000137A5" w:rsidRPr="00655DD6" w:rsidRDefault="000137A5" w:rsidP="00AC0A9B">
            <w:pPr>
              <w:pStyle w:val="Normal1"/>
              <w:spacing w:line="240" w:lineRule="auto"/>
              <w:contextualSpacing/>
              <w:rPr>
                <w:rFonts w:ascii="Calibri" w:eastAsia="Calibri" w:hAnsi="Calibri" w:cs="Calibri"/>
              </w:rPr>
            </w:pPr>
          </w:p>
          <w:p w:rsidR="00E03FE2" w:rsidRDefault="00E03FE2"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December 2023</w:t>
            </w:r>
          </w:p>
          <w:p w:rsidR="00E03FE2" w:rsidRDefault="00E03FE2" w:rsidP="00AC0A9B">
            <w:pPr>
              <w:pStyle w:val="ListParagraph"/>
              <w:spacing w:line="240" w:lineRule="auto"/>
              <w:rPr>
                <w:rFonts w:ascii="Calibri" w:eastAsia="Calibri" w:hAnsi="Calibri" w:cs="Calibri"/>
              </w:rPr>
            </w:pPr>
          </w:p>
          <w:p w:rsidR="00E03FE2" w:rsidRDefault="00E03FE2" w:rsidP="00AC0A9B">
            <w:pPr>
              <w:pStyle w:val="ListParagraph"/>
              <w:spacing w:after="0" w:line="240" w:lineRule="auto"/>
              <w:rPr>
                <w:rFonts w:ascii="Calibri" w:eastAsia="Calibri" w:hAnsi="Calibri" w:cs="Calibri"/>
              </w:rPr>
            </w:pPr>
          </w:p>
          <w:p w:rsidR="00AC0A9B" w:rsidRDefault="00AC0A9B" w:rsidP="00AC0A9B">
            <w:pPr>
              <w:pStyle w:val="ListParagraph"/>
              <w:spacing w:after="0" w:line="240" w:lineRule="auto"/>
              <w:rPr>
                <w:rFonts w:ascii="Calibri" w:eastAsia="Calibri" w:hAnsi="Calibri" w:cs="Calibri"/>
              </w:rPr>
            </w:pPr>
          </w:p>
          <w:p w:rsidR="00E03FE2" w:rsidRPr="000137A5" w:rsidRDefault="00E03FE2"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December 2023</w:t>
            </w:r>
          </w:p>
          <w:p w:rsidR="000137A5" w:rsidRDefault="000137A5" w:rsidP="000137A5">
            <w:pPr>
              <w:pStyle w:val="Normal1"/>
              <w:spacing w:line="240" w:lineRule="auto"/>
              <w:contextualSpacing/>
              <w:rPr>
                <w:rFonts w:ascii="Calibri" w:eastAsia="Calibri" w:hAnsi="Calibri" w:cs="Calibri"/>
                <w:lang w:val="en-IE"/>
              </w:rPr>
            </w:pPr>
          </w:p>
          <w:p w:rsidR="000137A5" w:rsidRDefault="000137A5" w:rsidP="000137A5">
            <w:pPr>
              <w:pStyle w:val="Normal1"/>
              <w:spacing w:line="240" w:lineRule="auto"/>
              <w:contextualSpacing/>
              <w:rPr>
                <w:rFonts w:ascii="Calibri" w:eastAsia="Calibri" w:hAnsi="Calibri" w:cs="Calibri"/>
              </w:rPr>
            </w:pPr>
          </w:p>
          <w:p w:rsidR="000137A5" w:rsidRPr="000137A5" w:rsidRDefault="000137A5" w:rsidP="000137A5">
            <w:pPr>
              <w:pStyle w:val="Normal1"/>
              <w:spacing w:line="240" w:lineRule="auto"/>
              <w:contextualSpacing/>
              <w:rPr>
                <w:rFonts w:ascii="Calibri" w:eastAsia="Calibri" w:hAnsi="Calibri" w:cs="Calibri"/>
              </w:rPr>
            </w:pPr>
          </w:p>
          <w:p w:rsidR="000137A5" w:rsidRPr="00300769" w:rsidRDefault="000137A5"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 2024</w:t>
            </w:r>
          </w:p>
          <w:p w:rsidR="00300769" w:rsidRDefault="00300769" w:rsidP="00300769">
            <w:pPr>
              <w:pStyle w:val="Normal1"/>
              <w:spacing w:line="240" w:lineRule="auto"/>
              <w:ind w:left="173"/>
              <w:contextualSpacing/>
              <w:rPr>
                <w:rFonts w:ascii="Calibri" w:eastAsia="Calibri" w:hAnsi="Calibri" w:cs="Calibri"/>
              </w:rPr>
            </w:pPr>
          </w:p>
          <w:p w:rsidR="00300769" w:rsidRPr="00300769" w:rsidRDefault="00300769" w:rsidP="00300769">
            <w:pPr>
              <w:pStyle w:val="Normal1"/>
              <w:spacing w:line="240" w:lineRule="auto"/>
              <w:ind w:left="173"/>
              <w:contextualSpacing/>
              <w:rPr>
                <w:rFonts w:ascii="Calibri" w:eastAsia="Calibri" w:hAnsi="Calibri" w:cs="Calibri"/>
              </w:rPr>
            </w:pPr>
          </w:p>
          <w:p w:rsidR="00A412CF" w:rsidRPr="00A412CF" w:rsidRDefault="00A412CF"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December 2024</w:t>
            </w:r>
          </w:p>
          <w:p w:rsidR="00A412CF" w:rsidRDefault="00A412CF" w:rsidP="00A412CF">
            <w:pPr>
              <w:pStyle w:val="Normal1"/>
              <w:spacing w:line="240" w:lineRule="auto"/>
              <w:ind w:left="173"/>
              <w:contextualSpacing/>
              <w:rPr>
                <w:rFonts w:ascii="Calibri" w:eastAsia="Calibri" w:hAnsi="Calibri" w:cs="Calibri"/>
              </w:rPr>
            </w:pPr>
          </w:p>
          <w:p w:rsidR="00A412CF" w:rsidRDefault="00A412CF" w:rsidP="00A412CF">
            <w:pPr>
              <w:pStyle w:val="Normal1"/>
              <w:spacing w:line="240" w:lineRule="auto"/>
              <w:ind w:left="173"/>
              <w:contextualSpacing/>
              <w:rPr>
                <w:rFonts w:ascii="Calibri" w:eastAsia="Calibri" w:hAnsi="Calibri" w:cs="Calibri"/>
              </w:rPr>
            </w:pPr>
          </w:p>
          <w:p w:rsidR="00A412CF" w:rsidRDefault="00A412CF" w:rsidP="00A412CF">
            <w:pPr>
              <w:pStyle w:val="Normal1"/>
              <w:spacing w:line="240" w:lineRule="auto"/>
              <w:ind w:left="173"/>
              <w:contextualSpacing/>
              <w:rPr>
                <w:rFonts w:ascii="Calibri" w:eastAsia="Calibri" w:hAnsi="Calibri" w:cs="Calibri"/>
              </w:rPr>
            </w:pPr>
          </w:p>
          <w:p w:rsidR="006D04A4" w:rsidRPr="00A412CF" w:rsidRDefault="006D04A4" w:rsidP="00A412CF">
            <w:pPr>
              <w:pStyle w:val="Normal1"/>
              <w:spacing w:line="240" w:lineRule="auto"/>
              <w:ind w:left="173"/>
              <w:contextualSpacing/>
              <w:rPr>
                <w:rFonts w:ascii="Calibri" w:eastAsia="Calibri" w:hAnsi="Calibri" w:cs="Calibri"/>
              </w:rPr>
            </w:pPr>
          </w:p>
          <w:p w:rsidR="00A412CF" w:rsidRPr="006D04A4" w:rsidRDefault="00A412CF" w:rsidP="00A412CF">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December 2024</w:t>
            </w:r>
            <w:r w:rsidR="00300769">
              <w:rPr>
                <w:rFonts w:ascii="Calibri" w:eastAsia="Calibri" w:hAnsi="Calibri" w:cs="Calibri"/>
                <w:lang w:val="en-IE"/>
              </w:rPr>
              <w:t xml:space="preserve"> and ongoing</w:t>
            </w:r>
          </w:p>
          <w:p w:rsidR="006D04A4" w:rsidRPr="006D04A4" w:rsidRDefault="00A412CF" w:rsidP="006D04A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 2025 and ongoing</w:t>
            </w:r>
          </w:p>
          <w:p w:rsidR="006D04A4" w:rsidRPr="006D04A4" w:rsidRDefault="006D04A4" w:rsidP="006D04A4">
            <w:pPr>
              <w:pStyle w:val="Normal1"/>
              <w:spacing w:line="240" w:lineRule="auto"/>
              <w:contextualSpacing/>
              <w:rPr>
                <w:rFonts w:ascii="Calibri" w:eastAsia="Calibri" w:hAnsi="Calibri" w:cs="Calibri"/>
              </w:rPr>
            </w:pPr>
          </w:p>
          <w:p w:rsidR="006D04A4" w:rsidRPr="006D04A4" w:rsidRDefault="006D04A4"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June 2025</w:t>
            </w:r>
          </w:p>
          <w:p w:rsidR="006D04A4" w:rsidRDefault="006D04A4" w:rsidP="006D04A4">
            <w:pPr>
              <w:pStyle w:val="ListParagraph"/>
              <w:rPr>
                <w:rFonts w:ascii="Calibri" w:eastAsia="Calibri" w:hAnsi="Calibri" w:cs="Calibri"/>
              </w:rPr>
            </w:pPr>
          </w:p>
          <w:p w:rsidR="006D04A4" w:rsidRPr="00A412CF" w:rsidRDefault="006D04A4"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December 2025</w:t>
            </w:r>
          </w:p>
        </w:tc>
        <w:tc>
          <w:tcPr>
            <w:tcW w:w="3119" w:type="dxa"/>
            <w:tcBorders>
              <w:bottom w:val="single" w:sz="4" w:space="0" w:color="000000"/>
            </w:tcBorders>
          </w:tcPr>
          <w:p w:rsidR="00F140E4" w:rsidRPr="00F140E4" w:rsidRDefault="00F140E4"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lastRenderedPageBreak/>
              <w:t>Digital Learning Team</w:t>
            </w:r>
          </w:p>
          <w:p w:rsidR="00F140E4" w:rsidRPr="00F140E4" w:rsidRDefault="00F140E4"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Principal</w:t>
            </w:r>
          </w:p>
          <w:p w:rsidR="00F140E4" w:rsidRPr="00F140E4" w:rsidRDefault="00F140E4"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All staff</w:t>
            </w:r>
          </w:p>
          <w:p w:rsidR="00F140E4" w:rsidRDefault="00F140E4" w:rsidP="00AC0A9B">
            <w:pPr>
              <w:pStyle w:val="Normal1"/>
              <w:spacing w:line="240" w:lineRule="auto"/>
              <w:contextualSpacing/>
              <w:rPr>
                <w:rFonts w:ascii="Calibri" w:eastAsia="Calibri" w:hAnsi="Calibri" w:cs="Calibri"/>
                <w:lang w:val="en-IE"/>
              </w:rPr>
            </w:pPr>
          </w:p>
          <w:p w:rsidR="00F140E4" w:rsidRPr="00F140E4" w:rsidRDefault="00F140E4" w:rsidP="00AC0A9B">
            <w:pPr>
              <w:pStyle w:val="Normal1"/>
              <w:spacing w:line="240" w:lineRule="auto"/>
              <w:contextualSpacing/>
              <w:rPr>
                <w:rFonts w:ascii="Calibri" w:eastAsia="Calibri" w:hAnsi="Calibri" w:cs="Calibri"/>
              </w:rPr>
            </w:pPr>
          </w:p>
          <w:p w:rsidR="0093076F" w:rsidRDefault="00E60B2C" w:rsidP="00AC0A9B">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External IT Support Company </w:t>
            </w:r>
          </w:p>
          <w:p w:rsidR="00AC0A9B" w:rsidRPr="00655DD6" w:rsidRDefault="00AC0A9B" w:rsidP="00AC0A9B">
            <w:pPr>
              <w:pStyle w:val="Normal1"/>
              <w:spacing w:line="240" w:lineRule="auto"/>
              <w:contextualSpacing/>
              <w:rPr>
                <w:rFonts w:ascii="Calibri" w:eastAsia="Calibri" w:hAnsi="Calibri" w:cs="Calibri"/>
              </w:rPr>
            </w:pPr>
          </w:p>
          <w:p w:rsidR="00AC0A9B" w:rsidRDefault="00AC0A9B" w:rsidP="00AC0A9B">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 xml:space="preserve">External IT Company </w:t>
            </w:r>
          </w:p>
          <w:p w:rsidR="00AC0A9B" w:rsidRDefault="00AC0A9B" w:rsidP="00AC0A9B">
            <w:pPr>
              <w:pStyle w:val="Normal1"/>
              <w:spacing w:line="240" w:lineRule="auto"/>
              <w:ind w:left="173"/>
              <w:contextualSpacing/>
              <w:rPr>
                <w:rFonts w:ascii="Calibri" w:eastAsia="Calibri" w:hAnsi="Calibri" w:cs="Calibri"/>
                <w:lang w:val="en-IE"/>
              </w:rPr>
            </w:pPr>
          </w:p>
          <w:p w:rsidR="00AC0A9B" w:rsidRDefault="00AC0A9B" w:rsidP="000137A5">
            <w:pPr>
              <w:pStyle w:val="Normal1"/>
              <w:spacing w:line="240" w:lineRule="auto"/>
              <w:contextualSpacing/>
              <w:rPr>
                <w:rFonts w:ascii="Calibri" w:eastAsia="Calibri" w:hAnsi="Calibri" w:cs="Calibri"/>
                <w:lang w:val="en-IE"/>
              </w:rPr>
            </w:pPr>
          </w:p>
          <w:p w:rsidR="000137A5" w:rsidRDefault="000137A5" w:rsidP="000137A5">
            <w:pPr>
              <w:pStyle w:val="Normal1"/>
              <w:spacing w:line="240" w:lineRule="auto"/>
              <w:contextualSpacing/>
              <w:rPr>
                <w:rFonts w:ascii="Calibri" w:eastAsia="Calibri" w:hAnsi="Calibri" w:cs="Calibri"/>
                <w:lang w:val="en-IE"/>
              </w:rPr>
            </w:pPr>
          </w:p>
          <w:p w:rsidR="00E03FE2" w:rsidRDefault="002A3A85" w:rsidP="00AC0A9B">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DLT</w:t>
            </w:r>
          </w:p>
          <w:p w:rsidR="00E03FE2" w:rsidRDefault="00E03FE2" w:rsidP="00AC0A9B">
            <w:pPr>
              <w:pStyle w:val="Normal1"/>
              <w:spacing w:line="240" w:lineRule="auto"/>
              <w:contextualSpacing/>
              <w:rPr>
                <w:rFonts w:ascii="Calibri" w:eastAsia="Calibri" w:hAnsi="Calibri" w:cs="Calibri"/>
                <w:lang w:val="en-IE"/>
              </w:rPr>
            </w:pPr>
          </w:p>
          <w:p w:rsidR="00AC0A9B" w:rsidRDefault="00AC0A9B" w:rsidP="00AC0A9B">
            <w:pPr>
              <w:pStyle w:val="Normal1"/>
              <w:spacing w:line="240" w:lineRule="auto"/>
              <w:contextualSpacing/>
              <w:rPr>
                <w:rFonts w:ascii="Calibri" w:eastAsia="Calibri" w:hAnsi="Calibri" w:cs="Calibri"/>
                <w:lang w:val="en-IE"/>
              </w:rPr>
            </w:pPr>
          </w:p>
          <w:p w:rsidR="00AC0A9B" w:rsidRPr="00E03FE2" w:rsidRDefault="00AC0A9B" w:rsidP="00AC0A9B">
            <w:pPr>
              <w:pStyle w:val="Normal1"/>
              <w:spacing w:line="240" w:lineRule="auto"/>
              <w:contextualSpacing/>
              <w:rPr>
                <w:rFonts w:ascii="Calibri" w:eastAsia="Calibri" w:hAnsi="Calibri" w:cs="Calibri"/>
                <w:lang w:val="en-IE"/>
              </w:rPr>
            </w:pPr>
          </w:p>
          <w:p w:rsidR="00E03FE2" w:rsidRDefault="00E03FE2" w:rsidP="00AC0A9B">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DLT</w:t>
            </w:r>
          </w:p>
          <w:p w:rsidR="0093076F" w:rsidRDefault="0093076F" w:rsidP="00AC0A9B">
            <w:pPr>
              <w:pStyle w:val="Normal1"/>
              <w:spacing w:line="240" w:lineRule="auto"/>
              <w:contextualSpacing/>
              <w:rPr>
                <w:rFonts w:ascii="Calibri" w:eastAsia="Calibri" w:hAnsi="Calibri" w:cs="Calibri"/>
                <w:lang w:val="en-IE"/>
              </w:rPr>
            </w:pPr>
          </w:p>
          <w:p w:rsidR="000137A5" w:rsidRDefault="000137A5" w:rsidP="00AC0A9B">
            <w:pPr>
              <w:pStyle w:val="Normal1"/>
              <w:spacing w:line="240" w:lineRule="auto"/>
              <w:contextualSpacing/>
              <w:rPr>
                <w:rFonts w:ascii="Calibri" w:eastAsia="Calibri" w:hAnsi="Calibri" w:cs="Calibri"/>
                <w:lang w:val="en-IE"/>
              </w:rPr>
            </w:pPr>
          </w:p>
          <w:p w:rsidR="000137A5" w:rsidRDefault="000137A5" w:rsidP="00AC0A9B">
            <w:pPr>
              <w:pStyle w:val="Normal1"/>
              <w:spacing w:line="240" w:lineRule="auto"/>
              <w:contextualSpacing/>
              <w:rPr>
                <w:rFonts w:ascii="Calibri" w:eastAsia="Calibri" w:hAnsi="Calibri" w:cs="Calibri"/>
                <w:lang w:val="en-IE"/>
              </w:rPr>
            </w:pPr>
          </w:p>
          <w:p w:rsidR="000137A5" w:rsidRDefault="000137A5" w:rsidP="00AC0A9B">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DLT</w:t>
            </w:r>
          </w:p>
          <w:p w:rsidR="00300769" w:rsidRDefault="00300769" w:rsidP="00300769">
            <w:pPr>
              <w:pStyle w:val="Normal1"/>
              <w:spacing w:line="240" w:lineRule="auto"/>
              <w:ind w:left="173"/>
              <w:contextualSpacing/>
              <w:rPr>
                <w:rFonts w:ascii="Calibri" w:eastAsia="Calibri" w:hAnsi="Calibri" w:cs="Calibri"/>
                <w:lang w:val="en-IE"/>
              </w:rPr>
            </w:pPr>
          </w:p>
          <w:p w:rsidR="00300769" w:rsidRDefault="00300769" w:rsidP="00300769">
            <w:pPr>
              <w:pStyle w:val="Normal1"/>
              <w:spacing w:line="240" w:lineRule="auto"/>
              <w:ind w:left="173"/>
              <w:contextualSpacing/>
              <w:rPr>
                <w:rFonts w:ascii="Calibri" w:eastAsia="Calibri" w:hAnsi="Calibri" w:cs="Calibri"/>
                <w:lang w:val="en-IE"/>
              </w:rPr>
            </w:pPr>
          </w:p>
          <w:p w:rsidR="00A412CF" w:rsidRDefault="00A412CF" w:rsidP="00300769">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DLT</w:t>
            </w:r>
          </w:p>
          <w:p w:rsidR="00A412CF" w:rsidRDefault="00A412CF" w:rsidP="00A412CF">
            <w:pPr>
              <w:pStyle w:val="Normal1"/>
              <w:spacing w:line="240" w:lineRule="auto"/>
              <w:contextualSpacing/>
              <w:rPr>
                <w:rFonts w:ascii="Calibri" w:eastAsia="Calibri" w:hAnsi="Calibri" w:cs="Calibri"/>
                <w:lang w:val="en-IE"/>
              </w:rPr>
            </w:pPr>
          </w:p>
          <w:p w:rsidR="00A412CF" w:rsidRDefault="00A412CF" w:rsidP="00A412CF">
            <w:pPr>
              <w:pStyle w:val="Normal1"/>
              <w:spacing w:line="240" w:lineRule="auto"/>
              <w:contextualSpacing/>
              <w:rPr>
                <w:rFonts w:ascii="Calibri" w:eastAsia="Calibri" w:hAnsi="Calibri" w:cs="Calibri"/>
                <w:lang w:val="en-IE"/>
              </w:rPr>
            </w:pPr>
          </w:p>
          <w:p w:rsidR="006D04A4" w:rsidRDefault="006D04A4" w:rsidP="00A412CF">
            <w:pPr>
              <w:pStyle w:val="Normal1"/>
              <w:spacing w:line="240" w:lineRule="auto"/>
              <w:contextualSpacing/>
              <w:rPr>
                <w:rFonts w:ascii="Calibri" w:eastAsia="Calibri" w:hAnsi="Calibri" w:cs="Calibri"/>
                <w:lang w:val="en-IE"/>
              </w:rPr>
            </w:pPr>
          </w:p>
          <w:p w:rsidR="00A412CF" w:rsidRDefault="00A412CF" w:rsidP="00A412CF">
            <w:pPr>
              <w:pStyle w:val="Normal1"/>
              <w:spacing w:line="240" w:lineRule="auto"/>
              <w:contextualSpacing/>
              <w:rPr>
                <w:rFonts w:ascii="Calibri" w:eastAsia="Calibri" w:hAnsi="Calibri" w:cs="Calibri"/>
                <w:lang w:val="en-IE"/>
              </w:rPr>
            </w:pPr>
          </w:p>
          <w:p w:rsidR="00300769" w:rsidRPr="00300769" w:rsidRDefault="00300769" w:rsidP="00300769">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All staff</w:t>
            </w:r>
          </w:p>
          <w:p w:rsidR="00A412CF" w:rsidRDefault="00A412CF" w:rsidP="00A412CF">
            <w:pPr>
              <w:pStyle w:val="Normal1"/>
              <w:spacing w:line="240" w:lineRule="auto"/>
              <w:contextualSpacing/>
              <w:rPr>
                <w:rFonts w:ascii="Calibri" w:eastAsia="Calibri" w:hAnsi="Calibri" w:cs="Calibri"/>
                <w:lang w:val="en-IE"/>
              </w:rPr>
            </w:pPr>
          </w:p>
          <w:p w:rsidR="00A412CF" w:rsidRDefault="00A412CF" w:rsidP="00A412CF">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All staff</w:t>
            </w:r>
          </w:p>
          <w:p w:rsidR="00A412CF" w:rsidRDefault="00A412CF" w:rsidP="00A412CF">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DLT</w:t>
            </w:r>
          </w:p>
          <w:p w:rsidR="006D04A4" w:rsidRDefault="006D04A4" w:rsidP="006D04A4">
            <w:pPr>
              <w:pStyle w:val="Normal1"/>
              <w:spacing w:line="240" w:lineRule="auto"/>
              <w:ind w:left="173"/>
              <w:contextualSpacing/>
              <w:rPr>
                <w:rFonts w:ascii="Calibri" w:eastAsia="Calibri" w:hAnsi="Calibri" w:cs="Calibri"/>
                <w:lang w:val="en-IE"/>
              </w:rPr>
            </w:pPr>
          </w:p>
          <w:p w:rsidR="006D04A4" w:rsidRDefault="006D04A4" w:rsidP="00A412CF">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DLT</w:t>
            </w:r>
          </w:p>
          <w:p w:rsidR="006D04A4" w:rsidRDefault="006D04A4" w:rsidP="006D04A4">
            <w:pPr>
              <w:pStyle w:val="ListParagraph"/>
              <w:rPr>
                <w:rFonts w:ascii="Calibri" w:eastAsia="Calibri" w:hAnsi="Calibri" w:cs="Calibri"/>
              </w:rPr>
            </w:pPr>
          </w:p>
          <w:p w:rsidR="006D04A4" w:rsidRPr="00A412CF" w:rsidRDefault="006D04A4" w:rsidP="00A412CF">
            <w:pPr>
              <w:pStyle w:val="Normal1"/>
              <w:numPr>
                <w:ilvl w:val="0"/>
                <w:numId w:val="14"/>
              </w:numPr>
              <w:spacing w:line="240" w:lineRule="auto"/>
              <w:ind w:left="173" w:hanging="173"/>
              <w:contextualSpacing/>
              <w:rPr>
                <w:rFonts w:ascii="Calibri" w:eastAsia="Calibri" w:hAnsi="Calibri" w:cs="Calibri"/>
                <w:lang w:val="en-IE"/>
              </w:rPr>
            </w:pPr>
            <w:r>
              <w:rPr>
                <w:rFonts w:ascii="Calibri" w:eastAsia="Calibri" w:hAnsi="Calibri" w:cs="Calibri"/>
                <w:lang w:val="en-IE"/>
              </w:rPr>
              <w:t>DLT</w:t>
            </w:r>
          </w:p>
        </w:tc>
        <w:tc>
          <w:tcPr>
            <w:tcW w:w="3685" w:type="dxa"/>
            <w:tcBorders>
              <w:bottom w:val="single" w:sz="4" w:space="0" w:color="000000"/>
            </w:tcBorders>
          </w:tcPr>
          <w:p w:rsidR="00F140E4" w:rsidRPr="00F140E4" w:rsidRDefault="00F140E4" w:rsidP="00F140E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lastRenderedPageBreak/>
              <w:t xml:space="preserve">All teachers are competent using iPads to aid teaching. </w:t>
            </w:r>
          </w:p>
          <w:p w:rsidR="00F140E4" w:rsidRPr="00F140E4" w:rsidRDefault="00F140E4" w:rsidP="00F140E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All tea</w:t>
            </w:r>
            <w:r w:rsidR="00D12C70">
              <w:rPr>
                <w:rFonts w:ascii="Calibri" w:eastAsia="Calibri" w:hAnsi="Calibri" w:cs="Calibri"/>
                <w:lang w:val="en-IE"/>
              </w:rPr>
              <w:t>chers share information</w:t>
            </w:r>
            <w:r>
              <w:rPr>
                <w:rFonts w:ascii="Calibri" w:eastAsia="Calibri" w:hAnsi="Calibri" w:cs="Calibri"/>
                <w:lang w:val="en-IE"/>
              </w:rPr>
              <w:t xml:space="preserve"> on new websites and app</w:t>
            </w:r>
            <w:r w:rsidR="00D12C70">
              <w:rPr>
                <w:rFonts w:ascii="Calibri" w:eastAsia="Calibri" w:hAnsi="Calibri" w:cs="Calibri"/>
                <w:lang w:val="en-IE"/>
              </w:rPr>
              <w:t xml:space="preserve">s they find </w:t>
            </w:r>
            <w:r>
              <w:rPr>
                <w:rFonts w:ascii="Calibri" w:eastAsia="Calibri" w:hAnsi="Calibri" w:cs="Calibri"/>
                <w:lang w:val="en-IE"/>
              </w:rPr>
              <w:t>use</w:t>
            </w:r>
            <w:r w:rsidR="00D12C70">
              <w:rPr>
                <w:rFonts w:ascii="Calibri" w:eastAsia="Calibri" w:hAnsi="Calibri" w:cs="Calibri"/>
                <w:lang w:val="en-IE"/>
              </w:rPr>
              <w:t>ful</w:t>
            </w:r>
            <w:r>
              <w:rPr>
                <w:rFonts w:ascii="Calibri" w:eastAsia="Calibri" w:hAnsi="Calibri" w:cs="Calibri"/>
                <w:lang w:val="en-IE"/>
              </w:rPr>
              <w:t xml:space="preserve"> in delivering the curriculum. </w:t>
            </w:r>
          </w:p>
          <w:p w:rsidR="002A3A85" w:rsidRPr="002A3A85" w:rsidRDefault="00E03FE2" w:rsidP="0010212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The wireless network throughout the school will be much improved.</w:t>
            </w:r>
          </w:p>
          <w:p w:rsidR="00AC0A9B" w:rsidRPr="00AC0A9B" w:rsidRDefault="00E03FE2" w:rsidP="0010212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By June 2023, </w:t>
            </w:r>
            <w:r w:rsidR="00AC0A9B">
              <w:rPr>
                <w:rFonts w:ascii="Calibri" w:eastAsia="Calibri" w:hAnsi="Calibri" w:cs="Calibri"/>
                <w:lang w:val="en-IE"/>
              </w:rPr>
              <w:t xml:space="preserve">all SET rooms that require projectors for their rooms will have them. </w:t>
            </w:r>
          </w:p>
          <w:p w:rsidR="00AC0A9B" w:rsidRPr="00AC0A9B" w:rsidRDefault="00AC0A9B" w:rsidP="00AC0A9B">
            <w:pPr>
              <w:pStyle w:val="Normal1"/>
              <w:spacing w:line="240" w:lineRule="auto"/>
              <w:ind w:left="173"/>
              <w:contextualSpacing/>
              <w:rPr>
                <w:rFonts w:ascii="Calibri" w:eastAsia="Calibri" w:hAnsi="Calibri" w:cs="Calibri"/>
              </w:rPr>
            </w:pPr>
          </w:p>
          <w:p w:rsidR="0093076F" w:rsidRPr="00AC0A9B" w:rsidRDefault="00AC0A9B" w:rsidP="0010212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By December 2023, </w:t>
            </w:r>
            <w:r w:rsidR="00E03FE2">
              <w:rPr>
                <w:rFonts w:ascii="Calibri" w:eastAsia="Calibri" w:hAnsi="Calibri" w:cs="Calibri"/>
                <w:lang w:val="en-IE"/>
              </w:rPr>
              <w:t>ea</w:t>
            </w:r>
            <w:r w:rsidR="0093076F">
              <w:rPr>
                <w:rFonts w:ascii="Calibri" w:eastAsia="Calibri" w:hAnsi="Calibri" w:cs="Calibri"/>
                <w:lang w:val="en-IE"/>
              </w:rPr>
              <w:t>ch classroom will be equipped with its own set of iPads.</w:t>
            </w:r>
          </w:p>
          <w:p w:rsidR="00AC0A9B" w:rsidRPr="00E03FE2" w:rsidRDefault="00AC0A9B" w:rsidP="00AC0A9B">
            <w:pPr>
              <w:pStyle w:val="Normal1"/>
              <w:spacing w:line="240" w:lineRule="auto"/>
              <w:contextualSpacing/>
              <w:rPr>
                <w:rFonts w:ascii="Calibri" w:eastAsia="Calibri" w:hAnsi="Calibri" w:cs="Calibri"/>
              </w:rPr>
            </w:pPr>
          </w:p>
          <w:p w:rsidR="000137A5" w:rsidRPr="000137A5" w:rsidRDefault="00E03FE2" w:rsidP="000137A5">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By December 2023, each iPad will have the same apps/ features/ settings. </w:t>
            </w:r>
          </w:p>
          <w:p w:rsidR="000137A5" w:rsidRPr="000137A5" w:rsidRDefault="000137A5" w:rsidP="000137A5">
            <w:pPr>
              <w:pStyle w:val="Normal1"/>
              <w:spacing w:line="240" w:lineRule="auto"/>
              <w:contextualSpacing/>
              <w:rPr>
                <w:rFonts w:ascii="Calibri" w:eastAsia="Calibri" w:hAnsi="Calibri" w:cs="Calibri"/>
              </w:rPr>
            </w:pPr>
          </w:p>
          <w:p w:rsidR="00300769" w:rsidRPr="00300769" w:rsidRDefault="000137A5" w:rsidP="00300769">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By June 2024, each iPad will be set up on Apple Classroom. </w:t>
            </w:r>
          </w:p>
          <w:p w:rsidR="00300769" w:rsidRPr="00300769" w:rsidRDefault="00300769" w:rsidP="00300769">
            <w:pPr>
              <w:pStyle w:val="Normal1"/>
              <w:spacing w:line="240" w:lineRule="auto"/>
              <w:contextualSpacing/>
              <w:rPr>
                <w:rFonts w:ascii="Calibri" w:eastAsia="Calibri" w:hAnsi="Calibri" w:cs="Calibri"/>
              </w:rPr>
            </w:pPr>
          </w:p>
          <w:p w:rsidR="006D04A4" w:rsidRDefault="00A412CF" w:rsidP="006D04A4">
            <w:pPr>
              <w:pStyle w:val="Normal1"/>
              <w:numPr>
                <w:ilvl w:val="0"/>
                <w:numId w:val="14"/>
              </w:numPr>
              <w:spacing w:line="240" w:lineRule="auto"/>
              <w:ind w:left="173" w:hanging="173"/>
              <w:contextualSpacing/>
              <w:rPr>
                <w:rFonts w:ascii="Calibri" w:eastAsia="Calibri" w:hAnsi="Calibri" w:cs="Calibri"/>
              </w:rPr>
            </w:pPr>
            <w:r>
              <w:rPr>
                <w:rFonts w:ascii="Calibri" w:eastAsia="Calibri" w:hAnsi="Calibri" w:cs="Calibri"/>
                <w:lang w:val="en-IE"/>
              </w:rPr>
              <w:t xml:space="preserve">A screen that gives information updates in relation to the school is on view at school reception.  </w:t>
            </w:r>
          </w:p>
          <w:p w:rsidR="006D04A4" w:rsidRPr="006D04A4" w:rsidRDefault="006D04A4" w:rsidP="006D04A4">
            <w:pPr>
              <w:pStyle w:val="Normal1"/>
              <w:spacing w:line="240" w:lineRule="auto"/>
              <w:contextualSpacing/>
              <w:rPr>
                <w:rFonts w:ascii="Calibri" w:eastAsia="Calibri" w:hAnsi="Calibri" w:cs="Calibri"/>
              </w:rPr>
            </w:pPr>
          </w:p>
          <w:p w:rsidR="00A412CF" w:rsidRPr="00A412CF" w:rsidRDefault="00A412CF" w:rsidP="00A412CF">
            <w:pPr>
              <w:pStyle w:val="Normal1"/>
              <w:numPr>
                <w:ilvl w:val="0"/>
                <w:numId w:val="14"/>
              </w:numPr>
              <w:spacing w:line="240" w:lineRule="auto"/>
              <w:ind w:left="173" w:right="-114" w:hanging="173"/>
              <w:contextualSpacing/>
              <w:rPr>
                <w:rFonts w:ascii="Calibri" w:eastAsia="Calibri" w:hAnsi="Calibri" w:cs="Calibri"/>
              </w:rPr>
            </w:pPr>
            <w:r>
              <w:rPr>
                <w:rFonts w:ascii="Calibri" w:eastAsia="Calibri" w:hAnsi="Calibri" w:cs="Calibri"/>
                <w:lang w:val="en-IE"/>
              </w:rPr>
              <w:lastRenderedPageBreak/>
              <w:t>Teachers give feedback on a termly basis on the incorporation of digital learning to the curriculum delivery.</w:t>
            </w:r>
          </w:p>
          <w:p w:rsidR="006D04A4" w:rsidRPr="006D04A4" w:rsidRDefault="00300769" w:rsidP="00A412CF">
            <w:pPr>
              <w:pStyle w:val="Normal1"/>
              <w:numPr>
                <w:ilvl w:val="0"/>
                <w:numId w:val="14"/>
              </w:numPr>
              <w:spacing w:line="240" w:lineRule="auto"/>
              <w:ind w:left="173" w:right="-114" w:hanging="173"/>
              <w:contextualSpacing/>
              <w:rPr>
                <w:rFonts w:ascii="Calibri" w:eastAsia="Calibri" w:hAnsi="Calibri" w:cs="Calibri"/>
              </w:rPr>
            </w:pPr>
            <w:r>
              <w:rPr>
                <w:rFonts w:ascii="Calibri" w:eastAsia="Calibri" w:hAnsi="Calibri" w:cs="Calibri"/>
                <w:lang w:val="en-IE"/>
              </w:rPr>
              <w:t>A vibrant and up to date school website/social media is maintained.</w:t>
            </w:r>
          </w:p>
          <w:p w:rsidR="00A412CF" w:rsidRPr="006D04A4" w:rsidRDefault="00300769" w:rsidP="006D04A4">
            <w:pPr>
              <w:pStyle w:val="Normal1"/>
              <w:spacing w:line="240" w:lineRule="auto"/>
              <w:ind w:left="173" w:right="-114"/>
              <w:contextualSpacing/>
              <w:rPr>
                <w:rFonts w:ascii="Calibri" w:eastAsia="Calibri" w:hAnsi="Calibri" w:cs="Calibri"/>
              </w:rPr>
            </w:pPr>
            <w:r>
              <w:rPr>
                <w:rFonts w:ascii="Calibri" w:eastAsia="Calibri" w:hAnsi="Calibri" w:cs="Calibri"/>
                <w:lang w:val="en-IE"/>
              </w:rPr>
              <w:t xml:space="preserve"> </w:t>
            </w:r>
          </w:p>
          <w:p w:rsidR="006D04A4" w:rsidRPr="006D04A4" w:rsidRDefault="006D04A4" w:rsidP="006D04A4">
            <w:pPr>
              <w:pStyle w:val="Normal1"/>
              <w:numPr>
                <w:ilvl w:val="0"/>
                <w:numId w:val="14"/>
              </w:numPr>
              <w:spacing w:line="240" w:lineRule="auto"/>
              <w:ind w:left="173" w:right="-114" w:hanging="173"/>
              <w:contextualSpacing/>
              <w:rPr>
                <w:rFonts w:ascii="Calibri" w:eastAsia="Calibri" w:hAnsi="Calibri" w:cs="Calibri"/>
              </w:rPr>
            </w:pPr>
            <w:r>
              <w:rPr>
                <w:rFonts w:ascii="Calibri" w:eastAsia="Calibri" w:hAnsi="Calibri" w:cs="Calibri"/>
                <w:lang w:val="en-IE"/>
              </w:rPr>
              <w:t xml:space="preserve">By June 2025, the school owns a set of </w:t>
            </w:r>
            <w:proofErr w:type="spellStart"/>
            <w:r>
              <w:rPr>
                <w:rFonts w:ascii="Calibri" w:eastAsia="Calibri" w:hAnsi="Calibri" w:cs="Calibri"/>
                <w:lang w:val="en-IE"/>
              </w:rPr>
              <w:t>BeeBot</w:t>
            </w:r>
            <w:proofErr w:type="spellEnd"/>
            <w:r>
              <w:rPr>
                <w:rFonts w:ascii="Calibri" w:eastAsia="Calibri" w:hAnsi="Calibri" w:cs="Calibri"/>
                <w:lang w:val="en-IE"/>
              </w:rPr>
              <w:t xml:space="preserve"> and Lego </w:t>
            </w:r>
            <w:proofErr w:type="spellStart"/>
            <w:r>
              <w:rPr>
                <w:rFonts w:ascii="Calibri" w:eastAsia="Calibri" w:hAnsi="Calibri" w:cs="Calibri"/>
                <w:lang w:val="en-IE"/>
              </w:rPr>
              <w:t>WeDo</w:t>
            </w:r>
            <w:proofErr w:type="spellEnd"/>
            <w:r>
              <w:rPr>
                <w:rFonts w:ascii="Calibri" w:eastAsia="Calibri" w:hAnsi="Calibri" w:cs="Calibri"/>
                <w:lang w:val="en-IE"/>
              </w:rPr>
              <w:t xml:space="preserve"> Kits. </w:t>
            </w:r>
          </w:p>
          <w:p w:rsidR="006D04A4" w:rsidRPr="006D04A4" w:rsidRDefault="006D04A4" w:rsidP="006D04A4">
            <w:pPr>
              <w:pStyle w:val="Normal1"/>
              <w:spacing w:line="240" w:lineRule="auto"/>
              <w:ind w:right="-114"/>
              <w:contextualSpacing/>
              <w:rPr>
                <w:rFonts w:ascii="Calibri" w:eastAsia="Calibri" w:hAnsi="Calibri" w:cs="Calibri"/>
              </w:rPr>
            </w:pPr>
          </w:p>
          <w:p w:rsidR="006D04A4" w:rsidRPr="00A412CF" w:rsidRDefault="006D04A4" w:rsidP="00A412CF">
            <w:pPr>
              <w:pStyle w:val="Normal1"/>
              <w:numPr>
                <w:ilvl w:val="0"/>
                <w:numId w:val="14"/>
              </w:numPr>
              <w:spacing w:line="240" w:lineRule="auto"/>
              <w:ind w:left="173" w:right="-114" w:hanging="173"/>
              <w:contextualSpacing/>
              <w:rPr>
                <w:rFonts w:ascii="Calibri" w:eastAsia="Calibri" w:hAnsi="Calibri" w:cs="Calibri"/>
              </w:rPr>
            </w:pPr>
            <w:r>
              <w:rPr>
                <w:rFonts w:ascii="Calibri" w:eastAsia="Calibri" w:hAnsi="Calibri" w:cs="Calibri"/>
                <w:lang w:val="en-IE"/>
              </w:rPr>
              <w:t xml:space="preserve">By December 2025, all staff feel confident to teach coding to their class. </w:t>
            </w:r>
          </w:p>
        </w:tc>
        <w:tc>
          <w:tcPr>
            <w:tcW w:w="2212" w:type="dxa"/>
            <w:tcBorders>
              <w:bottom w:val="single" w:sz="4" w:space="0" w:color="000000"/>
            </w:tcBorders>
          </w:tcPr>
          <w:p w:rsidR="0093076F" w:rsidRPr="00E03FE2" w:rsidRDefault="00E03FE2" w:rsidP="00A412CF">
            <w:pPr>
              <w:pStyle w:val="Normal1"/>
              <w:numPr>
                <w:ilvl w:val="0"/>
                <w:numId w:val="14"/>
              </w:numPr>
              <w:spacing w:line="240" w:lineRule="auto"/>
              <w:ind w:left="319" w:right="-161" w:hanging="284"/>
              <w:contextualSpacing/>
              <w:rPr>
                <w:rFonts w:ascii="Calibri" w:eastAsia="Calibri" w:hAnsi="Calibri" w:cs="Calibri"/>
              </w:rPr>
            </w:pPr>
            <w:r>
              <w:rPr>
                <w:rFonts w:ascii="Calibri" w:eastAsia="Calibri" w:hAnsi="Calibri" w:cs="Calibri"/>
                <w:lang w:val="en-IE"/>
              </w:rPr>
              <w:lastRenderedPageBreak/>
              <w:t xml:space="preserve">IPads </w:t>
            </w:r>
            <w:r w:rsidR="00A412CF">
              <w:rPr>
                <w:rFonts w:ascii="Calibri" w:eastAsia="Calibri" w:hAnsi="Calibri" w:cs="Calibri"/>
                <w:lang w:val="en-IE"/>
              </w:rPr>
              <w:t>and headsets</w:t>
            </w:r>
          </w:p>
          <w:p w:rsidR="00E03FE2" w:rsidRPr="006D04A4" w:rsidRDefault="00E03FE2" w:rsidP="00A412CF">
            <w:pPr>
              <w:pStyle w:val="Normal1"/>
              <w:numPr>
                <w:ilvl w:val="0"/>
                <w:numId w:val="14"/>
              </w:numPr>
              <w:spacing w:line="240" w:lineRule="auto"/>
              <w:ind w:left="319" w:hanging="284"/>
              <w:contextualSpacing/>
              <w:rPr>
                <w:rFonts w:ascii="Calibri" w:eastAsia="Calibri" w:hAnsi="Calibri" w:cs="Calibri"/>
              </w:rPr>
            </w:pPr>
            <w:r>
              <w:rPr>
                <w:rFonts w:ascii="Calibri" w:eastAsia="Calibri" w:hAnsi="Calibri" w:cs="Calibri"/>
                <w:lang w:val="en-IE"/>
              </w:rPr>
              <w:t>WIFI</w:t>
            </w:r>
          </w:p>
          <w:p w:rsidR="006D04A4" w:rsidRPr="006D04A4" w:rsidRDefault="006D04A4" w:rsidP="00A412CF">
            <w:pPr>
              <w:pStyle w:val="Normal1"/>
              <w:numPr>
                <w:ilvl w:val="0"/>
                <w:numId w:val="14"/>
              </w:numPr>
              <w:spacing w:line="240" w:lineRule="auto"/>
              <w:ind w:left="319" w:hanging="284"/>
              <w:contextualSpacing/>
              <w:rPr>
                <w:rFonts w:ascii="Calibri" w:eastAsia="Calibri" w:hAnsi="Calibri" w:cs="Calibri"/>
              </w:rPr>
            </w:pPr>
            <w:proofErr w:type="spellStart"/>
            <w:r>
              <w:rPr>
                <w:rFonts w:ascii="Calibri" w:eastAsia="Calibri" w:hAnsi="Calibri" w:cs="Calibri"/>
                <w:lang w:val="en-IE"/>
              </w:rPr>
              <w:t>BeeBot</w:t>
            </w:r>
            <w:proofErr w:type="spellEnd"/>
            <w:r>
              <w:rPr>
                <w:rFonts w:ascii="Calibri" w:eastAsia="Calibri" w:hAnsi="Calibri" w:cs="Calibri"/>
                <w:lang w:val="en-IE"/>
              </w:rPr>
              <w:t xml:space="preserve"> Kits</w:t>
            </w:r>
          </w:p>
          <w:p w:rsidR="006D04A4" w:rsidRPr="00A412CF" w:rsidRDefault="006D04A4" w:rsidP="00A412CF">
            <w:pPr>
              <w:pStyle w:val="Normal1"/>
              <w:numPr>
                <w:ilvl w:val="0"/>
                <w:numId w:val="14"/>
              </w:numPr>
              <w:spacing w:line="240" w:lineRule="auto"/>
              <w:ind w:left="319" w:hanging="284"/>
              <w:contextualSpacing/>
              <w:rPr>
                <w:rFonts w:ascii="Calibri" w:eastAsia="Calibri" w:hAnsi="Calibri" w:cs="Calibri"/>
              </w:rPr>
            </w:pPr>
            <w:r>
              <w:rPr>
                <w:rFonts w:ascii="Calibri" w:eastAsia="Calibri" w:hAnsi="Calibri" w:cs="Calibri"/>
                <w:lang w:val="en-IE"/>
              </w:rPr>
              <w:t xml:space="preserve">Lego </w:t>
            </w:r>
            <w:proofErr w:type="spellStart"/>
            <w:r>
              <w:rPr>
                <w:rFonts w:ascii="Calibri" w:eastAsia="Calibri" w:hAnsi="Calibri" w:cs="Calibri"/>
                <w:lang w:val="en-IE"/>
              </w:rPr>
              <w:t>WeDo</w:t>
            </w:r>
            <w:proofErr w:type="spellEnd"/>
          </w:p>
        </w:tc>
      </w:tr>
      <w:tr w:rsidR="0093076F" w:rsidTr="00102124">
        <w:trPr>
          <w:trHeight w:val="640"/>
        </w:trPr>
        <w:tc>
          <w:tcPr>
            <w:tcW w:w="14681" w:type="dxa"/>
            <w:gridSpan w:val="5"/>
            <w:shd w:val="clear" w:color="auto" w:fill="3D85C6"/>
          </w:tcPr>
          <w:p w:rsidR="0093076F" w:rsidRDefault="0093076F" w:rsidP="00102124">
            <w:pPr>
              <w:pStyle w:val="Normal1"/>
              <w:spacing w:line="240" w:lineRule="auto"/>
              <w:jc w:val="both"/>
              <w:rPr>
                <w:rFonts w:ascii="Calibri" w:eastAsia="Calibri" w:hAnsi="Calibri" w:cs="Calibri"/>
                <w:color w:val="FFFFFF"/>
              </w:rPr>
            </w:pPr>
            <w:r>
              <w:rPr>
                <w:rFonts w:ascii="Calibri" w:eastAsia="Calibri" w:hAnsi="Calibri" w:cs="Calibri"/>
                <w:color w:val="FFFFFF"/>
              </w:rPr>
              <w:lastRenderedPageBreak/>
              <w:t>EVALUATION PROCEDURES:</w:t>
            </w:r>
          </w:p>
          <w:p w:rsidR="0093076F" w:rsidRDefault="0093076F" w:rsidP="00102124">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93076F" w:rsidTr="00102124">
        <w:trPr>
          <w:trHeight w:val="1040"/>
        </w:trPr>
        <w:tc>
          <w:tcPr>
            <w:tcW w:w="14681" w:type="dxa"/>
            <w:gridSpan w:val="5"/>
          </w:tcPr>
          <w:p w:rsidR="0093076F" w:rsidRDefault="0093076F" w:rsidP="00102124">
            <w:pPr>
              <w:pStyle w:val="Normal1"/>
              <w:spacing w:line="240" w:lineRule="auto"/>
              <w:jc w:val="both"/>
              <w:rPr>
                <w:rFonts w:ascii="Calibri" w:eastAsia="Calibri" w:hAnsi="Calibri" w:cs="Calibri"/>
                <w:lang w:val="en-IE"/>
              </w:rPr>
            </w:pPr>
            <w:r>
              <w:rPr>
                <w:rFonts w:ascii="Calibri" w:eastAsia="Calibri" w:hAnsi="Calibri" w:cs="Calibri"/>
                <w:lang w:val="en-IE"/>
              </w:rPr>
              <w:t>The digital learning plan will be implemented on an on-going basis. Feedback will be obtained at staff meetings.</w:t>
            </w:r>
          </w:p>
          <w:p w:rsidR="0093076F" w:rsidRDefault="0093076F" w:rsidP="00102124">
            <w:pPr>
              <w:pStyle w:val="Normal1"/>
              <w:spacing w:line="240" w:lineRule="auto"/>
              <w:jc w:val="both"/>
              <w:rPr>
                <w:rFonts w:ascii="Calibri" w:eastAsia="Calibri" w:hAnsi="Calibri" w:cs="Calibri"/>
                <w:lang w:val="en-IE"/>
              </w:rPr>
            </w:pPr>
            <w:r>
              <w:rPr>
                <w:rFonts w:ascii="Calibri" w:eastAsia="Calibri" w:hAnsi="Calibri" w:cs="Calibri"/>
                <w:lang w:val="en-IE"/>
              </w:rPr>
              <w:t xml:space="preserve">Progress will be reviewed every year and this document will be updated to reflect progress made. </w:t>
            </w:r>
          </w:p>
          <w:p w:rsidR="006D04A4" w:rsidRDefault="006D04A4" w:rsidP="00102124">
            <w:pPr>
              <w:pStyle w:val="Normal1"/>
              <w:spacing w:line="240" w:lineRule="auto"/>
              <w:jc w:val="both"/>
              <w:rPr>
                <w:rFonts w:ascii="Calibri" w:eastAsia="Calibri" w:hAnsi="Calibri" w:cs="Calibri"/>
                <w:lang w:val="en-IE"/>
              </w:rPr>
            </w:pPr>
            <w:r>
              <w:rPr>
                <w:rFonts w:ascii="Calibri" w:eastAsia="Calibri" w:hAnsi="Calibri" w:cs="Calibri"/>
                <w:lang w:val="en-IE"/>
              </w:rPr>
              <w:t xml:space="preserve">An annual audit of all IT equipment will be conducted. </w:t>
            </w:r>
          </w:p>
          <w:p w:rsidR="0093076F" w:rsidRPr="00B363BB" w:rsidRDefault="0093076F" w:rsidP="00102124">
            <w:pPr>
              <w:pStyle w:val="Normal1"/>
              <w:spacing w:line="240" w:lineRule="auto"/>
              <w:jc w:val="both"/>
              <w:rPr>
                <w:rFonts w:ascii="Calibri" w:eastAsia="Calibri" w:hAnsi="Calibri" w:cs="Calibri"/>
                <w:lang w:val="en-IE"/>
              </w:rPr>
            </w:pPr>
            <w:r>
              <w:rPr>
                <w:rFonts w:ascii="Calibri" w:eastAsia="Calibri" w:hAnsi="Calibri" w:cs="Calibri"/>
                <w:lang w:val="en-IE"/>
              </w:rPr>
              <w:t xml:space="preserve">Updates on our progress will be made via the school’s website and social media pages.  </w:t>
            </w:r>
          </w:p>
          <w:p w:rsidR="0093076F" w:rsidRDefault="0093076F" w:rsidP="00102124">
            <w:pPr>
              <w:pStyle w:val="Normal1"/>
              <w:spacing w:line="240" w:lineRule="auto"/>
              <w:jc w:val="both"/>
              <w:rPr>
                <w:rFonts w:ascii="Calibri" w:eastAsia="Calibri" w:hAnsi="Calibri" w:cs="Calibri"/>
              </w:rPr>
            </w:pPr>
          </w:p>
        </w:tc>
      </w:tr>
    </w:tbl>
    <w:p w:rsidR="00E36049" w:rsidRDefault="00E36049" w:rsidP="00CB7A5C">
      <w:pPr>
        <w:spacing w:after="0"/>
      </w:pPr>
    </w:p>
    <w:p w:rsidR="00412D17" w:rsidRDefault="00412D17" w:rsidP="00412D17">
      <w:pPr>
        <w:spacing w:after="0"/>
        <w:jc w:val="center"/>
      </w:pPr>
    </w:p>
    <w:tbl>
      <w:tblPr>
        <w:tblpPr w:leftFromText="45" w:rightFromText="45" w:vertAnchor="text" w:tblpXSpec="center"/>
        <w:tblW w:w="0" w:type="auto"/>
        <w:tblCellSpacing w:w="0" w:type="dxa"/>
        <w:shd w:val="clear" w:color="auto" w:fill="FFFFFF"/>
        <w:tblCellMar>
          <w:left w:w="0" w:type="dxa"/>
          <w:right w:w="0" w:type="dxa"/>
        </w:tblCellMar>
        <w:tblLook w:val="04A0" w:firstRow="1" w:lastRow="0" w:firstColumn="1" w:lastColumn="0" w:noHBand="0" w:noVBand="1"/>
      </w:tblPr>
      <w:tblGrid>
        <w:gridCol w:w="6"/>
        <w:gridCol w:w="11400"/>
      </w:tblGrid>
      <w:tr w:rsidR="00412D17" w:rsidRPr="00412D17" w:rsidTr="00412D17">
        <w:trPr>
          <w:trHeight w:val="1920"/>
          <w:tblCellSpacing w:w="0" w:type="dxa"/>
        </w:trPr>
        <w:tc>
          <w:tcPr>
            <w:tcW w:w="0" w:type="auto"/>
            <w:shd w:val="clear" w:color="auto" w:fill="FFFFFF"/>
            <w:vAlign w:val="center"/>
            <w:hideMark/>
          </w:tcPr>
          <w:p w:rsidR="00412D17" w:rsidRPr="00412D17" w:rsidRDefault="00412D17" w:rsidP="00412D17">
            <w:pPr>
              <w:spacing w:after="0" w:line="240" w:lineRule="auto"/>
              <w:rPr>
                <w:rFonts w:ascii="Arial" w:eastAsia="Times New Roman" w:hAnsi="Arial" w:cs="Arial"/>
                <w:color w:val="222222"/>
                <w:sz w:val="24"/>
                <w:szCs w:val="24"/>
                <w:lang w:eastAsia="en-IE"/>
              </w:rPr>
            </w:pPr>
          </w:p>
        </w:tc>
        <w:tc>
          <w:tcPr>
            <w:tcW w:w="9810" w:type="dxa"/>
            <w:tcBorders>
              <w:top w:val="single" w:sz="24" w:space="0" w:color="000000"/>
              <w:left w:val="single" w:sz="24" w:space="0" w:color="000000"/>
              <w:bottom w:val="single" w:sz="24" w:space="0" w:color="000000"/>
              <w:right w:val="single" w:sz="24" w:space="0" w:color="000000"/>
            </w:tcBorders>
            <w:shd w:val="clear" w:color="auto" w:fill="FFFFFF"/>
            <w:hideMark/>
          </w:tcPr>
          <w:tbl>
            <w:tblPr>
              <w:tblW w:w="10347" w:type="dxa"/>
              <w:tblCellSpacing w:w="0" w:type="dxa"/>
              <w:tblInd w:w="933" w:type="dxa"/>
              <w:tblCellMar>
                <w:left w:w="0" w:type="dxa"/>
                <w:right w:w="0" w:type="dxa"/>
              </w:tblCellMar>
              <w:tblLook w:val="04A0" w:firstRow="1" w:lastRow="0" w:firstColumn="1" w:lastColumn="0" w:noHBand="0" w:noVBand="1"/>
            </w:tblPr>
            <w:tblGrid>
              <w:gridCol w:w="10347"/>
            </w:tblGrid>
            <w:tr w:rsidR="00412D17" w:rsidRPr="00412D17" w:rsidTr="00412D17">
              <w:trPr>
                <w:tblCellSpacing w:w="0" w:type="dxa"/>
              </w:trPr>
              <w:tc>
                <w:tcPr>
                  <w:tcW w:w="10347" w:type="dxa"/>
                  <w:vAlign w:val="center"/>
                  <w:hideMark/>
                </w:tcPr>
                <w:p w:rsidR="00412D17" w:rsidRPr="00412D17" w:rsidRDefault="00412D17" w:rsidP="00EC1F5A">
                  <w:pPr>
                    <w:framePr w:hSpace="45" w:wrap="around" w:vAnchor="text" w:hAnchor="text" w:xAlign="center"/>
                    <w:spacing w:line="330" w:lineRule="atLeast"/>
                    <w:jc w:val="center"/>
                    <w:rPr>
                      <w:rFonts w:ascii="Calibri" w:eastAsia="Times New Roman" w:hAnsi="Calibri" w:cs="Calibri"/>
                      <w:lang w:eastAsia="en-IE"/>
                    </w:rPr>
                  </w:pPr>
                  <w:r w:rsidRPr="00412D17">
                    <w:rPr>
                      <w:rFonts w:ascii="Calibri" w:eastAsia="Times New Roman" w:hAnsi="Calibri" w:cs="Calibri"/>
                      <w:b/>
                      <w:bCs/>
                      <w:sz w:val="24"/>
                      <w:szCs w:val="24"/>
                      <w:u w:val="single"/>
                      <w:lang w:eastAsia="en-IE"/>
                    </w:rPr>
                    <w:t>Board of Management Ratification</w:t>
                  </w:r>
                </w:p>
                <w:p w:rsidR="00412D17" w:rsidRPr="00412D17" w:rsidRDefault="00412D17" w:rsidP="00EC1F5A">
                  <w:pPr>
                    <w:framePr w:hSpace="45" w:wrap="around" w:vAnchor="text" w:hAnchor="text" w:xAlign="center"/>
                    <w:spacing w:line="330" w:lineRule="atLeast"/>
                    <w:rPr>
                      <w:rFonts w:ascii="Calibri" w:eastAsia="Times New Roman" w:hAnsi="Calibri" w:cs="Calibri"/>
                      <w:lang w:eastAsia="en-IE"/>
                    </w:rPr>
                  </w:pPr>
                  <w:r w:rsidRPr="00412D17">
                    <w:rPr>
                      <w:rFonts w:ascii="Calibri" w:eastAsia="Times New Roman" w:hAnsi="Calibri" w:cs="Calibri"/>
                      <w:sz w:val="24"/>
                      <w:szCs w:val="24"/>
                      <w:lang w:eastAsia="en-IE"/>
                    </w:rPr>
                    <w:t>This policy is hereby ratified by the Board of Management of Scoil Bhríde Primary School.</w:t>
                  </w:r>
                </w:p>
                <w:p w:rsidR="00412D17" w:rsidRPr="00412D17" w:rsidRDefault="00412D17" w:rsidP="00EC1F5A">
                  <w:pPr>
                    <w:framePr w:hSpace="45" w:wrap="around" w:vAnchor="text" w:hAnchor="text" w:xAlign="center"/>
                    <w:spacing w:line="330" w:lineRule="atLeast"/>
                    <w:rPr>
                      <w:rFonts w:ascii="Calibri" w:eastAsia="Times New Roman" w:hAnsi="Calibri" w:cs="Calibri"/>
                      <w:lang w:eastAsia="en-IE"/>
                    </w:rPr>
                  </w:pPr>
                  <w:r w:rsidRPr="00412D17">
                    <w:rPr>
                      <w:rFonts w:ascii="Calibri" w:eastAsia="Times New Roman" w:hAnsi="Calibri" w:cs="Calibri"/>
                      <w:sz w:val="24"/>
                      <w:szCs w:val="24"/>
                      <w:lang w:eastAsia="en-IE"/>
                    </w:rPr>
                    <w:t xml:space="preserve">Signed: </w:t>
                  </w:r>
                  <w:r w:rsidR="00EC1F5A">
                    <w:rPr>
                      <w:rFonts w:ascii="Calibri" w:eastAsia="Times New Roman" w:hAnsi="Calibri" w:cs="Calibri"/>
                      <w:sz w:val="24"/>
                      <w:szCs w:val="24"/>
                      <w:lang w:eastAsia="en-IE"/>
                    </w:rPr>
                    <w:t xml:space="preserve">     </w:t>
                  </w:r>
                  <w:proofErr w:type="spellStart"/>
                  <w:r w:rsidR="00EC1F5A" w:rsidRPr="00EC1F5A">
                    <w:rPr>
                      <w:rFonts w:ascii="Lucida Calligraphy" w:eastAsia="Times New Roman" w:hAnsi="Lucida Calligraphy" w:cs="Calibri"/>
                      <w:sz w:val="24"/>
                      <w:szCs w:val="24"/>
                      <w:lang w:eastAsia="en-IE"/>
                    </w:rPr>
                    <w:t>Nichola</w:t>
                  </w:r>
                  <w:proofErr w:type="spellEnd"/>
                  <w:r w:rsidR="00EC1F5A" w:rsidRPr="00EC1F5A">
                    <w:rPr>
                      <w:rFonts w:ascii="Lucida Calligraphy" w:eastAsia="Times New Roman" w:hAnsi="Lucida Calligraphy" w:cs="Calibri"/>
                      <w:sz w:val="24"/>
                      <w:szCs w:val="24"/>
                      <w:lang w:eastAsia="en-IE"/>
                    </w:rPr>
                    <w:t xml:space="preserve"> Hogan</w:t>
                  </w:r>
                  <w:r w:rsidR="00EC1F5A">
                    <w:rPr>
                      <w:rFonts w:ascii="Calibri" w:eastAsia="Times New Roman" w:hAnsi="Calibri" w:cs="Calibri"/>
                      <w:sz w:val="24"/>
                      <w:szCs w:val="24"/>
                      <w:lang w:eastAsia="en-IE"/>
                    </w:rPr>
                    <w:t xml:space="preserve">                                                </w:t>
                  </w:r>
                  <w:r w:rsidRPr="00412D17">
                    <w:rPr>
                      <w:rFonts w:ascii="Calibri" w:eastAsia="Times New Roman" w:hAnsi="Calibri" w:cs="Calibri"/>
                      <w:sz w:val="24"/>
                      <w:szCs w:val="24"/>
                      <w:lang w:eastAsia="en-IE"/>
                    </w:rPr>
                    <w:t xml:space="preserve"> Date: </w:t>
                  </w:r>
                  <w:r w:rsidR="00EC1F5A">
                    <w:rPr>
                      <w:rFonts w:ascii="Calibri" w:eastAsia="Times New Roman" w:hAnsi="Calibri" w:cs="Calibri"/>
                      <w:sz w:val="24"/>
                      <w:szCs w:val="24"/>
                      <w:lang w:eastAsia="en-IE"/>
                    </w:rPr>
                    <w:t>13</w:t>
                  </w:r>
                  <w:r w:rsidR="00EC1F5A" w:rsidRPr="00EC1F5A">
                    <w:rPr>
                      <w:rFonts w:ascii="Calibri" w:eastAsia="Times New Roman" w:hAnsi="Calibri" w:cs="Calibri"/>
                      <w:sz w:val="24"/>
                      <w:szCs w:val="24"/>
                      <w:vertAlign w:val="superscript"/>
                      <w:lang w:eastAsia="en-IE"/>
                    </w:rPr>
                    <w:t>th</w:t>
                  </w:r>
                  <w:r w:rsidR="00EC1F5A">
                    <w:rPr>
                      <w:rFonts w:ascii="Calibri" w:eastAsia="Times New Roman" w:hAnsi="Calibri" w:cs="Calibri"/>
                      <w:sz w:val="24"/>
                      <w:szCs w:val="24"/>
                      <w:lang w:eastAsia="en-IE"/>
                    </w:rPr>
                    <w:t xml:space="preserve"> May 2024</w:t>
                  </w:r>
                  <w:bookmarkStart w:id="0" w:name="_GoBack"/>
                  <w:bookmarkEnd w:id="0"/>
                </w:p>
                <w:p w:rsidR="00412D17" w:rsidRPr="00412D17" w:rsidRDefault="00412D17" w:rsidP="00EC1F5A">
                  <w:pPr>
                    <w:framePr w:hSpace="45" w:wrap="around" w:vAnchor="text" w:hAnchor="text" w:xAlign="center"/>
                    <w:spacing w:line="330" w:lineRule="atLeast"/>
                    <w:rPr>
                      <w:rFonts w:ascii="Calibri" w:eastAsia="Times New Roman" w:hAnsi="Calibri" w:cs="Calibri"/>
                      <w:lang w:eastAsia="en-IE"/>
                    </w:rPr>
                  </w:pPr>
                  <w:r w:rsidRPr="00412D17">
                    <w:rPr>
                      <w:rFonts w:ascii="Calibri" w:eastAsia="Times New Roman" w:hAnsi="Calibri" w:cs="Calibri"/>
                      <w:sz w:val="24"/>
                      <w:szCs w:val="24"/>
                      <w:lang w:eastAsia="en-IE"/>
                    </w:rPr>
                    <w:t>            Ms. Nichola Hogan (Chairperson BOM)</w:t>
                  </w:r>
                </w:p>
              </w:tc>
            </w:tr>
          </w:tbl>
          <w:p w:rsidR="00412D17" w:rsidRPr="00412D17" w:rsidRDefault="00412D17" w:rsidP="00412D17">
            <w:pPr>
              <w:spacing w:after="0" w:line="240" w:lineRule="auto"/>
              <w:rPr>
                <w:rFonts w:ascii="Arial" w:eastAsia="Times New Roman" w:hAnsi="Arial" w:cs="Arial"/>
                <w:color w:val="222222"/>
                <w:sz w:val="24"/>
                <w:szCs w:val="24"/>
                <w:lang w:eastAsia="en-IE"/>
              </w:rPr>
            </w:pPr>
          </w:p>
        </w:tc>
      </w:tr>
    </w:tbl>
    <w:p w:rsidR="00412D17" w:rsidRPr="00D0595F" w:rsidRDefault="00412D17" w:rsidP="00CB7A5C">
      <w:pPr>
        <w:spacing w:after="0"/>
      </w:pPr>
    </w:p>
    <w:sectPr w:rsidR="00412D17" w:rsidRPr="00D0595F" w:rsidSect="0016692A">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C63" w:rsidRDefault="009F6C63" w:rsidP="0016692A">
      <w:pPr>
        <w:spacing w:after="0" w:line="240" w:lineRule="auto"/>
      </w:pPr>
      <w:r>
        <w:separator/>
      </w:r>
    </w:p>
  </w:endnote>
  <w:endnote w:type="continuationSeparator" w:id="0">
    <w:p w:rsidR="009F6C63" w:rsidRDefault="009F6C63" w:rsidP="0016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C63" w:rsidRDefault="009F6C63" w:rsidP="0016692A">
      <w:pPr>
        <w:spacing w:after="0" w:line="240" w:lineRule="auto"/>
      </w:pPr>
      <w:r>
        <w:separator/>
      </w:r>
    </w:p>
  </w:footnote>
  <w:footnote w:type="continuationSeparator" w:id="0">
    <w:p w:rsidR="009F6C63" w:rsidRDefault="009F6C63" w:rsidP="00166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51" w:rsidRPr="0016692A" w:rsidRDefault="004C4351" w:rsidP="0016692A">
    <w:pPr>
      <w:pStyle w:val="Header"/>
      <w:tabs>
        <w:tab w:val="clear" w:pos="4513"/>
        <w:tab w:val="clear" w:pos="9026"/>
        <w:tab w:val="center" w:pos="6946"/>
        <w:tab w:val="right" w:pos="13892"/>
      </w:tabs>
      <w:rPr>
        <w:b/>
      </w:rPr>
    </w:pPr>
    <w:r w:rsidRPr="0016692A">
      <w:rPr>
        <w:b/>
      </w:rPr>
      <w:t>Scoil Bhríde PS</w:t>
    </w:r>
    <w:r>
      <w:rPr>
        <w:b/>
      </w:rPr>
      <w:tab/>
      <w:t>Digital Learning Plan</w:t>
    </w:r>
    <w:r>
      <w:rPr>
        <w:b/>
      </w:rPr>
      <w:tab/>
      <w:t>2023-2026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2BD"/>
    <w:multiLevelType w:val="hybridMultilevel"/>
    <w:tmpl w:val="8B605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A57353"/>
    <w:multiLevelType w:val="hybridMultilevel"/>
    <w:tmpl w:val="296A2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1807AE"/>
    <w:multiLevelType w:val="multilevel"/>
    <w:tmpl w:val="88387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E032B6"/>
    <w:multiLevelType w:val="hybridMultilevel"/>
    <w:tmpl w:val="57D86D2E"/>
    <w:lvl w:ilvl="0" w:tplc="18090003">
      <w:start w:val="1"/>
      <w:numFmt w:val="bullet"/>
      <w:lvlText w:val="o"/>
      <w:lvlJc w:val="left"/>
      <w:pPr>
        <w:ind w:left="767" w:hanging="360"/>
      </w:pPr>
      <w:rPr>
        <w:rFonts w:ascii="Courier New" w:hAnsi="Courier New" w:cs="Courier New" w:hint="default"/>
      </w:rPr>
    </w:lvl>
    <w:lvl w:ilvl="1" w:tplc="18090003" w:tentative="1">
      <w:start w:val="1"/>
      <w:numFmt w:val="bullet"/>
      <w:lvlText w:val="o"/>
      <w:lvlJc w:val="left"/>
      <w:pPr>
        <w:ind w:left="1487" w:hanging="360"/>
      </w:pPr>
      <w:rPr>
        <w:rFonts w:ascii="Courier New" w:hAnsi="Courier New" w:cs="Courier New" w:hint="default"/>
      </w:rPr>
    </w:lvl>
    <w:lvl w:ilvl="2" w:tplc="18090005" w:tentative="1">
      <w:start w:val="1"/>
      <w:numFmt w:val="bullet"/>
      <w:lvlText w:val=""/>
      <w:lvlJc w:val="left"/>
      <w:pPr>
        <w:ind w:left="2207" w:hanging="360"/>
      </w:pPr>
      <w:rPr>
        <w:rFonts w:ascii="Wingdings" w:hAnsi="Wingdings" w:hint="default"/>
      </w:rPr>
    </w:lvl>
    <w:lvl w:ilvl="3" w:tplc="18090001" w:tentative="1">
      <w:start w:val="1"/>
      <w:numFmt w:val="bullet"/>
      <w:lvlText w:val=""/>
      <w:lvlJc w:val="left"/>
      <w:pPr>
        <w:ind w:left="2927" w:hanging="360"/>
      </w:pPr>
      <w:rPr>
        <w:rFonts w:ascii="Symbol" w:hAnsi="Symbol" w:hint="default"/>
      </w:rPr>
    </w:lvl>
    <w:lvl w:ilvl="4" w:tplc="18090003" w:tentative="1">
      <w:start w:val="1"/>
      <w:numFmt w:val="bullet"/>
      <w:lvlText w:val="o"/>
      <w:lvlJc w:val="left"/>
      <w:pPr>
        <w:ind w:left="3647" w:hanging="360"/>
      </w:pPr>
      <w:rPr>
        <w:rFonts w:ascii="Courier New" w:hAnsi="Courier New" w:cs="Courier New" w:hint="default"/>
      </w:rPr>
    </w:lvl>
    <w:lvl w:ilvl="5" w:tplc="18090005" w:tentative="1">
      <w:start w:val="1"/>
      <w:numFmt w:val="bullet"/>
      <w:lvlText w:val=""/>
      <w:lvlJc w:val="left"/>
      <w:pPr>
        <w:ind w:left="4367" w:hanging="360"/>
      </w:pPr>
      <w:rPr>
        <w:rFonts w:ascii="Wingdings" w:hAnsi="Wingdings" w:hint="default"/>
      </w:rPr>
    </w:lvl>
    <w:lvl w:ilvl="6" w:tplc="18090001" w:tentative="1">
      <w:start w:val="1"/>
      <w:numFmt w:val="bullet"/>
      <w:lvlText w:val=""/>
      <w:lvlJc w:val="left"/>
      <w:pPr>
        <w:ind w:left="5087" w:hanging="360"/>
      </w:pPr>
      <w:rPr>
        <w:rFonts w:ascii="Symbol" w:hAnsi="Symbol" w:hint="default"/>
      </w:rPr>
    </w:lvl>
    <w:lvl w:ilvl="7" w:tplc="18090003" w:tentative="1">
      <w:start w:val="1"/>
      <w:numFmt w:val="bullet"/>
      <w:lvlText w:val="o"/>
      <w:lvlJc w:val="left"/>
      <w:pPr>
        <w:ind w:left="5807" w:hanging="360"/>
      </w:pPr>
      <w:rPr>
        <w:rFonts w:ascii="Courier New" w:hAnsi="Courier New" w:cs="Courier New" w:hint="default"/>
      </w:rPr>
    </w:lvl>
    <w:lvl w:ilvl="8" w:tplc="18090005" w:tentative="1">
      <w:start w:val="1"/>
      <w:numFmt w:val="bullet"/>
      <w:lvlText w:val=""/>
      <w:lvlJc w:val="left"/>
      <w:pPr>
        <w:ind w:left="6527" w:hanging="360"/>
      </w:pPr>
      <w:rPr>
        <w:rFonts w:ascii="Wingdings" w:hAnsi="Wingdings" w:hint="default"/>
      </w:rPr>
    </w:lvl>
  </w:abstractNum>
  <w:abstractNum w:abstractNumId="4" w15:restartNumberingAfterBreak="0">
    <w:nsid w:val="178208B5"/>
    <w:multiLevelType w:val="hybridMultilevel"/>
    <w:tmpl w:val="947E4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703F7C"/>
    <w:multiLevelType w:val="hybridMultilevel"/>
    <w:tmpl w:val="65B2C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A908ED"/>
    <w:multiLevelType w:val="hybridMultilevel"/>
    <w:tmpl w:val="57C23932"/>
    <w:lvl w:ilvl="0" w:tplc="C5D0407C">
      <w:start w:val="1"/>
      <w:numFmt w:val="bullet"/>
      <w:lvlText w:val="-"/>
      <w:lvlJc w:val="left"/>
      <w:pPr>
        <w:ind w:left="1004" w:hanging="360"/>
      </w:pPr>
      <w:rPr>
        <w:rFonts w:ascii="Calibri" w:eastAsiaTheme="minorHAnsi" w:hAnsi="Calibri" w:cs="Calibri"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7" w15:restartNumberingAfterBreak="0">
    <w:nsid w:val="35F127C0"/>
    <w:multiLevelType w:val="hybridMultilevel"/>
    <w:tmpl w:val="41FA7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4C6D89"/>
    <w:multiLevelType w:val="hybridMultilevel"/>
    <w:tmpl w:val="F042B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E9570F"/>
    <w:multiLevelType w:val="hybridMultilevel"/>
    <w:tmpl w:val="2AD8E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110A2D"/>
    <w:multiLevelType w:val="hybridMultilevel"/>
    <w:tmpl w:val="1428BB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C2AE2"/>
    <w:multiLevelType w:val="hybridMultilevel"/>
    <w:tmpl w:val="BDBC782A"/>
    <w:lvl w:ilvl="0" w:tplc="C5D0407C">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3147D56"/>
    <w:multiLevelType w:val="hybridMultilevel"/>
    <w:tmpl w:val="43DCA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AB7F1B"/>
    <w:multiLevelType w:val="hybridMultilevel"/>
    <w:tmpl w:val="F6FCA830"/>
    <w:lvl w:ilvl="0" w:tplc="C5D0407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1676CFA"/>
    <w:multiLevelType w:val="hybridMultilevel"/>
    <w:tmpl w:val="14567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57332C8"/>
    <w:multiLevelType w:val="hybridMultilevel"/>
    <w:tmpl w:val="1F6A8350"/>
    <w:lvl w:ilvl="0" w:tplc="C5D0407C">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65D97B57"/>
    <w:multiLevelType w:val="hybridMultilevel"/>
    <w:tmpl w:val="1338988C"/>
    <w:lvl w:ilvl="0" w:tplc="D3BEC4CA">
      <w:start w:val="1"/>
      <w:numFmt w:val="bullet"/>
      <w:lvlText w:val=""/>
      <w:lvlJc w:val="left"/>
      <w:pPr>
        <w:ind w:left="720" w:hanging="360"/>
      </w:pPr>
      <w:rPr>
        <w:rFonts w:ascii="Symbol" w:hAnsi="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EF45A2F"/>
    <w:multiLevelType w:val="hybridMultilevel"/>
    <w:tmpl w:val="290E4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0AA09DD"/>
    <w:multiLevelType w:val="hybridMultilevel"/>
    <w:tmpl w:val="14A08B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3000D53"/>
    <w:multiLevelType w:val="hybridMultilevel"/>
    <w:tmpl w:val="9B324F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DB6EE6"/>
    <w:multiLevelType w:val="hybridMultilevel"/>
    <w:tmpl w:val="E51CE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8"/>
  </w:num>
  <w:num w:numId="4">
    <w:abstractNumId w:val="15"/>
  </w:num>
  <w:num w:numId="5">
    <w:abstractNumId w:val="11"/>
  </w:num>
  <w:num w:numId="6">
    <w:abstractNumId w:val="19"/>
  </w:num>
  <w:num w:numId="7">
    <w:abstractNumId w:val="7"/>
  </w:num>
  <w:num w:numId="8">
    <w:abstractNumId w:val="12"/>
  </w:num>
  <w:num w:numId="9">
    <w:abstractNumId w:val="9"/>
  </w:num>
  <w:num w:numId="10">
    <w:abstractNumId w:val="8"/>
  </w:num>
  <w:num w:numId="11">
    <w:abstractNumId w:val="14"/>
  </w:num>
  <w:num w:numId="12">
    <w:abstractNumId w:val="10"/>
  </w:num>
  <w:num w:numId="13">
    <w:abstractNumId w:val="2"/>
  </w:num>
  <w:num w:numId="14">
    <w:abstractNumId w:val="4"/>
  </w:num>
  <w:num w:numId="15">
    <w:abstractNumId w:val="1"/>
  </w:num>
  <w:num w:numId="16">
    <w:abstractNumId w:val="16"/>
  </w:num>
  <w:num w:numId="17">
    <w:abstractNumId w:val="3"/>
  </w:num>
  <w:num w:numId="18">
    <w:abstractNumId w:val="17"/>
  </w:num>
  <w:num w:numId="19">
    <w:abstractNumId w:val="6"/>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2A"/>
    <w:rsid w:val="000137A5"/>
    <w:rsid w:val="000356AB"/>
    <w:rsid w:val="000724ED"/>
    <w:rsid w:val="000835D2"/>
    <w:rsid w:val="000A6C90"/>
    <w:rsid w:val="000C749A"/>
    <w:rsid w:val="000E6942"/>
    <w:rsid w:val="0016692A"/>
    <w:rsid w:val="00255D35"/>
    <w:rsid w:val="002807E1"/>
    <w:rsid w:val="002A3A85"/>
    <w:rsid w:val="00300769"/>
    <w:rsid w:val="00313ACA"/>
    <w:rsid w:val="00373737"/>
    <w:rsid w:val="003E0C3D"/>
    <w:rsid w:val="00412D17"/>
    <w:rsid w:val="00473B13"/>
    <w:rsid w:val="004755AF"/>
    <w:rsid w:val="00492CCF"/>
    <w:rsid w:val="004C4351"/>
    <w:rsid w:val="004F4F7F"/>
    <w:rsid w:val="00636588"/>
    <w:rsid w:val="00637A77"/>
    <w:rsid w:val="00655DD6"/>
    <w:rsid w:val="006D04A4"/>
    <w:rsid w:val="006E5DEE"/>
    <w:rsid w:val="00775BEF"/>
    <w:rsid w:val="00777759"/>
    <w:rsid w:val="00783C8C"/>
    <w:rsid w:val="007956C2"/>
    <w:rsid w:val="007C260E"/>
    <w:rsid w:val="00802C7E"/>
    <w:rsid w:val="0082424E"/>
    <w:rsid w:val="00830607"/>
    <w:rsid w:val="00834353"/>
    <w:rsid w:val="00882F93"/>
    <w:rsid w:val="008D1018"/>
    <w:rsid w:val="00914E09"/>
    <w:rsid w:val="009232C8"/>
    <w:rsid w:val="0093076F"/>
    <w:rsid w:val="0099042D"/>
    <w:rsid w:val="009F6C63"/>
    <w:rsid w:val="00A27C2E"/>
    <w:rsid w:val="00A412CF"/>
    <w:rsid w:val="00A605B1"/>
    <w:rsid w:val="00AA08A6"/>
    <w:rsid w:val="00AC0A9B"/>
    <w:rsid w:val="00B15357"/>
    <w:rsid w:val="00B363BB"/>
    <w:rsid w:val="00BD2A1D"/>
    <w:rsid w:val="00BE3BEA"/>
    <w:rsid w:val="00CA5B21"/>
    <w:rsid w:val="00CB7A5C"/>
    <w:rsid w:val="00CB7D58"/>
    <w:rsid w:val="00D0595F"/>
    <w:rsid w:val="00D12C70"/>
    <w:rsid w:val="00D13866"/>
    <w:rsid w:val="00D64787"/>
    <w:rsid w:val="00D820C8"/>
    <w:rsid w:val="00D83184"/>
    <w:rsid w:val="00DA6956"/>
    <w:rsid w:val="00DB00D8"/>
    <w:rsid w:val="00DD565F"/>
    <w:rsid w:val="00E03FE2"/>
    <w:rsid w:val="00E210BF"/>
    <w:rsid w:val="00E36049"/>
    <w:rsid w:val="00E517A0"/>
    <w:rsid w:val="00E60B2C"/>
    <w:rsid w:val="00EA5903"/>
    <w:rsid w:val="00EC1F5A"/>
    <w:rsid w:val="00EE0156"/>
    <w:rsid w:val="00F140E4"/>
    <w:rsid w:val="00F640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2928"/>
  <w15:chartTrackingRefBased/>
  <w15:docId w15:val="{7720D732-4199-4B0A-A168-F4FD0038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4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2A"/>
  </w:style>
  <w:style w:type="paragraph" w:styleId="Footer">
    <w:name w:val="footer"/>
    <w:basedOn w:val="Normal"/>
    <w:link w:val="FooterChar"/>
    <w:uiPriority w:val="99"/>
    <w:unhideWhenUsed/>
    <w:rsid w:val="0016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2A"/>
  </w:style>
  <w:style w:type="paragraph" w:customStyle="1" w:styleId="Normal1">
    <w:name w:val="Normal1"/>
    <w:rsid w:val="0016692A"/>
    <w:pPr>
      <w:pBdr>
        <w:top w:val="nil"/>
        <w:left w:val="nil"/>
        <w:bottom w:val="nil"/>
        <w:right w:val="nil"/>
        <w:between w:val="nil"/>
      </w:pBdr>
      <w:spacing w:after="0" w:line="276" w:lineRule="auto"/>
    </w:pPr>
    <w:rPr>
      <w:rFonts w:ascii="Arial" w:eastAsia="Arial" w:hAnsi="Arial" w:cs="Arial"/>
      <w:color w:val="000000"/>
      <w:lang w:val="uz-Cyrl-UZ"/>
    </w:rPr>
  </w:style>
  <w:style w:type="character" w:customStyle="1" w:styleId="Heading1Char">
    <w:name w:val="Heading 1 Char"/>
    <w:basedOn w:val="DefaultParagraphFont"/>
    <w:link w:val="Heading1"/>
    <w:uiPriority w:val="9"/>
    <w:rsid w:val="004F4F7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92CCF"/>
    <w:pPr>
      <w:ind w:left="720"/>
      <w:contextualSpacing/>
    </w:pPr>
  </w:style>
  <w:style w:type="table" w:styleId="TableGrid">
    <w:name w:val="Table Grid"/>
    <w:basedOn w:val="TableNormal"/>
    <w:uiPriority w:val="39"/>
    <w:rsid w:val="00D64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6478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89645">
      <w:bodyDiv w:val="1"/>
      <w:marLeft w:val="0"/>
      <w:marRight w:val="0"/>
      <w:marTop w:val="0"/>
      <w:marBottom w:val="0"/>
      <w:divBdr>
        <w:top w:val="none" w:sz="0" w:space="0" w:color="auto"/>
        <w:left w:val="none" w:sz="0" w:space="0" w:color="auto"/>
        <w:bottom w:val="none" w:sz="0" w:space="0" w:color="auto"/>
        <w:right w:val="none" w:sz="0" w:space="0" w:color="auto"/>
      </w:divBdr>
      <w:divsChild>
        <w:div w:id="26300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Fitzmaurice</dc:creator>
  <cp:keywords/>
  <dc:description/>
  <cp:lastModifiedBy>Conor Heffernan</cp:lastModifiedBy>
  <cp:revision>2</cp:revision>
  <dcterms:created xsi:type="dcterms:W3CDTF">2024-05-14T13:40:00Z</dcterms:created>
  <dcterms:modified xsi:type="dcterms:W3CDTF">2024-05-14T13:40:00Z</dcterms:modified>
</cp:coreProperties>
</file>